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94D85" w14:textId="77777777" w:rsidR="00523990" w:rsidRPr="000A34F9" w:rsidRDefault="00523990" w:rsidP="00523990">
      <w:pPr>
        <w:pStyle w:val="Nosaukums"/>
        <w:rPr>
          <w:b/>
          <w:caps/>
          <w:sz w:val="24"/>
          <w:szCs w:val="24"/>
        </w:rPr>
      </w:pPr>
      <w:r>
        <w:rPr>
          <w:b/>
          <w:bCs/>
          <w:caps/>
          <w:sz w:val="24"/>
          <w:szCs w:val="24"/>
        </w:rPr>
        <w:t xml:space="preserve">dzīvokļa īpašuma </w:t>
      </w:r>
      <w:r>
        <w:rPr>
          <w:b/>
          <w:caps/>
          <w:sz w:val="24"/>
          <w:szCs w:val="24"/>
        </w:rPr>
        <w:t>kārļa</w:t>
      </w:r>
      <w:r w:rsidRPr="00E564EC">
        <w:rPr>
          <w:b/>
          <w:caps/>
          <w:sz w:val="24"/>
          <w:szCs w:val="24"/>
        </w:rPr>
        <w:t xml:space="preserve"> ielā </w:t>
      </w:r>
      <w:r>
        <w:rPr>
          <w:b/>
          <w:caps/>
          <w:sz w:val="24"/>
          <w:szCs w:val="24"/>
        </w:rPr>
        <w:t>2-1A</w:t>
      </w:r>
      <w:r w:rsidRPr="00E564EC">
        <w:rPr>
          <w:b/>
          <w:caps/>
          <w:sz w:val="24"/>
          <w:szCs w:val="24"/>
        </w:rPr>
        <w:t>,</w:t>
      </w:r>
      <w:r w:rsidRPr="000A34F9">
        <w:rPr>
          <w:b/>
          <w:caps/>
          <w:sz w:val="24"/>
          <w:szCs w:val="24"/>
        </w:rPr>
        <w:t xml:space="preserve"> Jelgavā </w:t>
      </w:r>
    </w:p>
    <w:p w14:paraId="7C1FB90F" w14:textId="77777777" w:rsidR="00523990" w:rsidRPr="000A34F9" w:rsidRDefault="00523990" w:rsidP="00523990">
      <w:pPr>
        <w:pStyle w:val="Nosaukums"/>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680B7B2B" w14:textId="77777777" w:rsidR="00523990" w:rsidRPr="000A34F9" w:rsidRDefault="00523990" w:rsidP="00523990">
      <w:pPr>
        <w:pStyle w:val="Nosaukums"/>
        <w:rPr>
          <w:b/>
          <w:sz w:val="24"/>
        </w:rPr>
      </w:pPr>
    </w:p>
    <w:p w14:paraId="1B81113E" w14:textId="77777777" w:rsidR="00523990" w:rsidRPr="008D7455" w:rsidRDefault="00523990" w:rsidP="00523990">
      <w:pPr>
        <w:pStyle w:val="Nosaukums"/>
        <w:numPr>
          <w:ilvl w:val="0"/>
          <w:numId w:val="7"/>
        </w:numPr>
        <w:ind w:left="284" w:hanging="284"/>
        <w:jc w:val="both"/>
        <w:rPr>
          <w:b/>
          <w:sz w:val="24"/>
          <w:szCs w:val="24"/>
        </w:rPr>
      </w:pPr>
      <w:r w:rsidRPr="008D7455">
        <w:rPr>
          <w:b/>
          <w:sz w:val="24"/>
          <w:szCs w:val="24"/>
        </w:rPr>
        <w:t>Vispārīgais jautājums</w:t>
      </w:r>
    </w:p>
    <w:p w14:paraId="417F2B39" w14:textId="77777777" w:rsidR="00523990" w:rsidRPr="008D7455" w:rsidRDefault="00523990" w:rsidP="00523990">
      <w:pPr>
        <w:pStyle w:val="Nosaukums"/>
        <w:ind w:left="567"/>
        <w:jc w:val="both"/>
        <w:rPr>
          <w:sz w:val="24"/>
          <w:szCs w:val="24"/>
        </w:rPr>
      </w:pPr>
      <w:r w:rsidRPr="008D7455">
        <w:rPr>
          <w:sz w:val="24"/>
          <w:szCs w:val="24"/>
        </w:rPr>
        <w:t xml:space="preserve">Izsoles noteikumi (turpmāk - Noteikumi) nosaka kārtību, kādā tiek pārdots izsolē Jelgavas </w:t>
      </w:r>
      <w:proofErr w:type="spellStart"/>
      <w:r w:rsidRPr="008D7455">
        <w:rPr>
          <w:sz w:val="24"/>
          <w:szCs w:val="24"/>
        </w:rPr>
        <w:t>valstspilsētas</w:t>
      </w:r>
      <w:proofErr w:type="spellEnd"/>
      <w:r w:rsidRPr="008D7455">
        <w:rPr>
          <w:sz w:val="24"/>
          <w:szCs w:val="24"/>
        </w:rPr>
        <w:t xml:space="preserve"> pašvaldībai (turpmāk - Pašvaldība) piederošais </w:t>
      </w:r>
      <w:r w:rsidRPr="008D7455">
        <w:rPr>
          <w:bCs/>
          <w:sz w:val="24"/>
          <w:szCs w:val="24"/>
        </w:rPr>
        <w:t xml:space="preserve">dzīvokļa īpašums ar </w:t>
      </w:r>
      <w:r w:rsidRPr="00F10225">
        <w:rPr>
          <w:bCs/>
          <w:sz w:val="24"/>
          <w:szCs w:val="24"/>
        </w:rPr>
        <w:t>kadastra numuru 090090</w:t>
      </w:r>
      <w:r>
        <w:rPr>
          <w:bCs/>
          <w:sz w:val="24"/>
          <w:szCs w:val="24"/>
        </w:rPr>
        <w:t>25081</w:t>
      </w:r>
      <w:r w:rsidRPr="00F10225">
        <w:rPr>
          <w:bCs/>
          <w:sz w:val="24"/>
          <w:szCs w:val="24"/>
        </w:rPr>
        <w:t xml:space="preserve"> Kārļa ielā 2-1</w:t>
      </w:r>
      <w:r>
        <w:rPr>
          <w:bCs/>
          <w:sz w:val="24"/>
          <w:szCs w:val="24"/>
        </w:rPr>
        <w:t>A</w:t>
      </w:r>
      <w:r w:rsidRPr="00F10225">
        <w:rPr>
          <w:sz w:val="24"/>
          <w:szCs w:val="24"/>
        </w:rPr>
        <w:t xml:space="preserve">, </w:t>
      </w:r>
      <w:r w:rsidRPr="00F10225">
        <w:rPr>
          <w:bCs/>
          <w:sz w:val="24"/>
          <w:szCs w:val="24"/>
        </w:rPr>
        <w:t>Jelgavā</w:t>
      </w:r>
      <w:r w:rsidRPr="00F10225">
        <w:rPr>
          <w:sz w:val="24"/>
          <w:szCs w:val="24"/>
        </w:rPr>
        <w:t xml:space="preserve"> (turpmāk - Dzīvokļa īpašums),</w:t>
      </w:r>
      <w:r w:rsidRPr="008D7455">
        <w:rPr>
          <w:sz w:val="24"/>
          <w:szCs w:val="24"/>
        </w:rPr>
        <w:t xml:space="preserve"> saskaņā ar Publiskas personas mantas atsavināšanas likumu un Civillikumu.</w:t>
      </w:r>
    </w:p>
    <w:p w14:paraId="46AA1049" w14:textId="77777777" w:rsidR="00523990" w:rsidRPr="008D7455" w:rsidRDefault="00523990" w:rsidP="00523990">
      <w:pPr>
        <w:pStyle w:val="Nosaukums"/>
        <w:jc w:val="both"/>
        <w:rPr>
          <w:sz w:val="24"/>
          <w:szCs w:val="24"/>
        </w:rPr>
      </w:pPr>
      <w:r w:rsidRPr="008D7455">
        <w:rPr>
          <w:sz w:val="24"/>
          <w:szCs w:val="24"/>
        </w:rPr>
        <w:t xml:space="preserve"> </w:t>
      </w:r>
    </w:p>
    <w:p w14:paraId="053F8D8D" w14:textId="77777777" w:rsidR="00523990" w:rsidRPr="00123C55" w:rsidRDefault="00523990" w:rsidP="00523990">
      <w:pPr>
        <w:pStyle w:val="Nosaukums"/>
        <w:numPr>
          <w:ilvl w:val="0"/>
          <w:numId w:val="7"/>
        </w:numPr>
        <w:ind w:left="284" w:hanging="284"/>
        <w:jc w:val="both"/>
        <w:rPr>
          <w:b/>
          <w:sz w:val="24"/>
          <w:szCs w:val="24"/>
        </w:rPr>
      </w:pPr>
      <w:r w:rsidRPr="00123C55">
        <w:rPr>
          <w:b/>
          <w:sz w:val="24"/>
          <w:szCs w:val="24"/>
        </w:rPr>
        <w:t xml:space="preserve">Dzīvokļa īpašuma raksturojums </w:t>
      </w:r>
    </w:p>
    <w:p w14:paraId="72260335" w14:textId="77777777" w:rsidR="00523990" w:rsidRPr="00725EDD" w:rsidRDefault="00523990" w:rsidP="00523990">
      <w:pPr>
        <w:pStyle w:val="Nosaukums"/>
        <w:ind w:left="567"/>
        <w:jc w:val="both"/>
        <w:rPr>
          <w:sz w:val="24"/>
          <w:szCs w:val="24"/>
        </w:rPr>
      </w:pPr>
      <w:r w:rsidRPr="00725EDD">
        <w:rPr>
          <w:sz w:val="24"/>
          <w:szCs w:val="24"/>
        </w:rPr>
        <w:t xml:space="preserve">Dzīvokļa īpašums sastāv no </w:t>
      </w:r>
      <w:r w:rsidRPr="00725EDD">
        <w:rPr>
          <w:bCs/>
          <w:sz w:val="24"/>
          <w:szCs w:val="24"/>
        </w:rPr>
        <w:t xml:space="preserve">dzīvokļa </w:t>
      </w:r>
      <w:bookmarkStart w:id="0" w:name="_Hlk163476890"/>
      <w:r w:rsidRPr="00725EDD">
        <w:rPr>
          <w:bCs/>
          <w:sz w:val="24"/>
          <w:szCs w:val="24"/>
        </w:rPr>
        <w:t>Nr. 1A (telpu grupas kadastra apzīmējums 09000050081001002, viena istaba, krāsns apkure, kopējā platība 21,5 m</w:t>
      </w:r>
      <w:r w:rsidRPr="00725EDD">
        <w:rPr>
          <w:bCs/>
          <w:sz w:val="24"/>
          <w:szCs w:val="24"/>
          <w:vertAlign w:val="superscript"/>
        </w:rPr>
        <w:t>2</w:t>
      </w:r>
      <w:r w:rsidRPr="00725EDD">
        <w:rPr>
          <w:bCs/>
          <w:sz w:val="24"/>
          <w:szCs w:val="24"/>
        </w:rPr>
        <w:t>) un tam piekrītošajām kopīpašuma 215/3688 domājamām daļām no būvēm (kadastra apzīmējums 09000050081001, kadastra apzīmējums 09000050081002, kadastra apzīmējums 09000050081003, kadastra apzīmējums 09000050081004)</w:t>
      </w:r>
      <w:bookmarkEnd w:id="0"/>
      <w:r w:rsidRPr="00725EDD">
        <w:rPr>
          <w:bCs/>
          <w:sz w:val="24"/>
          <w:szCs w:val="24"/>
        </w:rPr>
        <w:t xml:space="preserve"> un zemes (kadastra apzīmējums 09000050081)</w:t>
      </w:r>
      <w:r w:rsidRPr="00725EDD">
        <w:rPr>
          <w:sz w:val="24"/>
          <w:szCs w:val="24"/>
        </w:rPr>
        <w:t xml:space="preserve">. </w:t>
      </w:r>
    </w:p>
    <w:p w14:paraId="3755EFCE" w14:textId="77777777" w:rsidR="00523990" w:rsidRPr="009331EE" w:rsidRDefault="00523990" w:rsidP="00523990">
      <w:pPr>
        <w:ind w:left="567"/>
        <w:jc w:val="both"/>
        <w:rPr>
          <w:sz w:val="24"/>
          <w:szCs w:val="24"/>
          <w:lang w:val="lv-LV"/>
        </w:rPr>
      </w:pPr>
    </w:p>
    <w:p w14:paraId="76DD8CDF" w14:textId="77777777" w:rsidR="00523990" w:rsidRPr="009331EE" w:rsidRDefault="00523990" w:rsidP="00523990">
      <w:pPr>
        <w:pStyle w:val="Nosaukums"/>
        <w:numPr>
          <w:ilvl w:val="0"/>
          <w:numId w:val="7"/>
        </w:numPr>
        <w:ind w:left="284" w:hanging="284"/>
        <w:jc w:val="both"/>
        <w:rPr>
          <w:b/>
          <w:sz w:val="24"/>
          <w:szCs w:val="24"/>
        </w:rPr>
      </w:pPr>
      <w:r w:rsidRPr="009331EE">
        <w:rPr>
          <w:b/>
          <w:sz w:val="24"/>
          <w:szCs w:val="24"/>
        </w:rPr>
        <w:t>Īpašuma tiesības</w:t>
      </w:r>
    </w:p>
    <w:p w14:paraId="2C723B74" w14:textId="77777777" w:rsidR="00523990" w:rsidRPr="009331EE" w:rsidRDefault="00523990" w:rsidP="00523990">
      <w:pPr>
        <w:pStyle w:val="Nosaukums"/>
        <w:ind w:left="567"/>
        <w:jc w:val="both"/>
        <w:rPr>
          <w:sz w:val="24"/>
          <w:szCs w:val="24"/>
        </w:rPr>
      </w:pPr>
      <w:r w:rsidRPr="009331EE">
        <w:rPr>
          <w:sz w:val="24"/>
          <w:szCs w:val="24"/>
        </w:rPr>
        <w:t>Dzīvokļa īpašums</w:t>
      </w:r>
      <w:r w:rsidRPr="009331EE">
        <w:rPr>
          <w:bCs/>
          <w:sz w:val="24"/>
          <w:szCs w:val="24"/>
        </w:rPr>
        <w:t xml:space="preserve"> ierakstīts Zemgales rajona tiesas Jelgavas pilsētas zemesgrāmatas (turpmāk - Zemesgrāmata) nodalījumā Nr. </w:t>
      </w:r>
      <w:r>
        <w:rPr>
          <w:bCs/>
          <w:sz w:val="24"/>
          <w:szCs w:val="24"/>
        </w:rPr>
        <w:t>1375-1A</w:t>
      </w:r>
      <w:r w:rsidRPr="009331EE">
        <w:rPr>
          <w:bCs/>
          <w:sz w:val="24"/>
          <w:szCs w:val="24"/>
        </w:rPr>
        <w:t xml:space="preserve"> uz Pašvaldības vārda.</w:t>
      </w:r>
    </w:p>
    <w:p w14:paraId="23C170FC" w14:textId="77777777" w:rsidR="00545A3C" w:rsidRPr="00A44842" w:rsidRDefault="00545A3C" w:rsidP="00545A3C">
      <w:pPr>
        <w:pStyle w:val="Nosaukums"/>
        <w:ind w:left="928"/>
        <w:jc w:val="both"/>
        <w:rPr>
          <w:sz w:val="24"/>
          <w:szCs w:val="24"/>
        </w:rPr>
      </w:pPr>
    </w:p>
    <w:p w14:paraId="4F182A8B" w14:textId="77777777" w:rsidR="00545A3C" w:rsidRPr="00A44842" w:rsidRDefault="00545A3C" w:rsidP="00545A3C">
      <w:pPr>
        <w:pStyle w:val="Nosaukums"/>
        <w:numPr>
          <w:ilvl w:val="0"/>
          <w:numId w:val="7"/>
        </w:numPr>
        <w:ind w:left="284" w:hanging="284"/>
        <w:jc w:val="both"/>
        <w:rPr>
          <w:b/>
          <w:sz w:val="24"/>
          <w:szCs w:val="24"/>
        </w:rPr>
      </w:pPr>
      <w:r w:rsidRPr="00A44842">
        <w:rPr>
          <w:b/>
          <w:sz w:val="24"/>
          <w:szCs w:val="24"/>
        </w:rPr>
        <w:t>Dzīvokļa īpašuma pārdošanas pamatprincipi</w:t>
      </w:r>
    </w:p>
    <w:p w14:paraId="6D24FCC5"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Atsavināšanas veids - pārdošana </w:t>
      </w:r>
      <w:r w:rsidRPr="00A44842">
        <w:rPr>
          <w:bCs/>
          <w:sz w:val="24"/>
          <w:szCs w:val="24"/>
        </w:rPr>
        <w:t>mutiskā izsolē ar augšupejošu soli</w:t>
      </w:r>
      <w:r w:rsidRPr="00A44842">
        <w:rPr>
          <w:sz w:val="24"/>
          <w:szCs w:val="24"/>
        </w:rPr>
        <w:t>.</w:t>
      </w:r>
      <w:r w:rsidRPr="00A44842">
        <w:rPr>
          <w:bCs/>
          <w:sz w:val="24"/>
          <w:szCs w:val="24"/>
        </w:rPr>
        <w:t xml:space="preserve"> </w:t>
      </w:r>
    </w:p>
    <w:p w14:paraId="3F020F72" w14:textId="450802E0" w:rsidR="00545A3C" w:rsidRPr="00523990" w:rsidRDefault="00545A3C" w:rsidP="00545A3C">
      <w:pPr>
        <w:pStyle w:val="Nosaukums"/>
        <w:numPr>
          <w:ilvl w:val="1"/>
          <w:numId w:val="7"/>
        </w:numPr>
        <w:ind w:left="567" w:hanging="567"/>
        <w:jc w:val="both"/>
        <w:rPr>
          <w:sz w:val="24"/>
          <w:szCs w:val="24"/>
        </w:rPr>
      </w:pPr>
      <w:r w:rsidRPr="00523990">
        <w:rPr>
          <w:sz w:val="24"/>
          <w:szCs w:val="24"/>
        </w:rPr>
        <w:t xml:space="preserve">Izsoles sākumcena (turpmāk-Sākumcena) </w:t>
      </w:r>
      <w:r w:rsidR="00523990" w:rsidRPr="00523990">
        <w:rPr>
          <w:sz w:val="24"/>
          <w:szCs w:val="24"/>
        </w:rPr>
        <w:t>2900,00</w:t>
      </w:r>
      <w:r w:rsidR="00523990" w:rsidRPr="00523990">
        <w:rPr>
          <w:i/>
          <w:sz w:val="24"/>
          <w:szCs w:val="24"/>
        </w:rPr>
        <w:t xml:space="preserve"> </w:t>
      </w:r>
      <w:proofErr w:type="spellStart"/>
      <w:r w:rsidR="00523990" w:rsidRPr="00523990">
        <w:rPr>
          <w:i/>
          <w:sz w:val="24"/>
          <w:szCs w:val="24"/>
        </w:rPr>
        <w:t>euro</w:t>
      </w:r>
      <w:proofErr w:type="spellEnd"/>
      <w:r w:rsidR="00523990" w:rsidRPr="00523990">
        <w:rPr>
          <w:i/>
          <w:sz w:val="24"/>
          <w:szCs w:val="24"/>
        </w:rPr>
        <w:t xml:space="preserve"> </w:t>
      </w:r>
      <w:r w:rsidR="00523990" w:rsidRPr="00523990">
        <w:rPr>
          <w:sz w:val="24"/>
          <w:szCs w:val="24"/>
        </w:rPr>
        <w:t xml:space="preserve">(divi tūkstoši deviņi simti </w:t>
      </w:r>
      <w:proofErr w:type="spellStart"/>
      <w:r w:rsidR="00523990" w:rsidRPr="00523990">
        <w:rPr>
          <w:i/>
          <w:sz w:val="24"/>
          <w:szCs w:val="24"/>
        </w:rPr>
        <w:t>euro</w:t>
      </w:r>
      <w:proofErr w:type="spellEnd"/>
      <w:r w:rsidR="00523990" w:rsidRPr="00523990">
        <w:rPr>
          <w:sz w:val="24"/>
          <w:szCs w:val="24"/>
        </w:rPr>
        <w:t>, 00 centi)</w:t>
      </w:r>
      <w:r w:rsidRPr="00523990">
        <w:rPr>
          <w:bCs/>
          <w:sz w:val="24"/>
          <w:szCs w:val="24"/>
        </w:rPr>
        <w:t>.</w:t>
      </w:r>
    </w:p>
    <w:p w14:paraId="4D17683F" w14:textId="77777777" w:rsidR="00545A3C" w:rsidRPr="00523990" w:rsidRDefault="00545A3C" w:rsidP="00545A3C">
      <w:pPr>
        <w:pStyle w:val="Nosaukums"/>
        <w:numPr>
          <w:ilvl w:val="1"/>
          <w:numId w:val="7"/>
        </w:numPr>
        <w:ind w:left="567" w:hanging="567"/>
        <w:jc w:val="both"/>
        <w:rPr>
          <w:sz w:val="24"/>
          <w:szCs w:val="24"/>
        </w:rPr>
      </w:pPr>
      <w:r w:rsidRPr="00523990">
        <w:rPr>
          <w:sz w:val="24"/>
          <w:szCs w:val="24"/>
        </w:rPr>
        <w:t xml:space="preserve">Izsoles solis 100,00 </w:t>
      </w:r>
      <w:proofErr w:type="spellStart"/>
      <w:r w:rsidRPr="00523990">
        <w:rPr>
          <w:i/>
          <w:sz w:val="24"/>
          <w:szCs w:val="24"/>
        </w:rPr>
        <w:t>euro</w:t>
      </w:r>
      <w:proofErr w:type="spellEnd"/>
      <w:r w:rsidRPr="00523990">
        <w:rPr>
          <w:sz w:val="24"/>
          <w:szCs w:val="24"/>
        </w:rPr>
        <w:t xml:space="preserve"> (viens simts </w:t>
      </w:r>
      <w:proofErr w:type="spellStart"/>
      <w:r w:rsidRPr="00523990">
        <w:rPr>
          <w:i/>
          <w:sz w:val="24"/>
          <w:szCs w:val="24"/>
        </w:rPr>
        <w:t>euro</w:t>
      </w:r>
      <w:proofErr w:type="spellEnd"/>
      <w:r w:rsidRPr="00523990">
        <w:rPr>
          <w:sz w:val="24"/>
          <w:szCs w:val="24"/>
        </w:rPr>
        <w:t>, 00 centi).</w:t>
      </w:r>
    </w:p>
    <w:p w14:paraId="16071EF1" w14:textId="119CC080" w:rsidR="00545A3C" w:rsidRPr="00523990" w:rsidRDefault="00545A3C" w:rsidP="00545A3C">
      <w:pPr>
        <w:pStyle w:val="Nosaukums"/>
        <w:numPr>
          <w:ilvl w:val="1"/>
          <w:numId w:val="7"/>
        </w:numPr>
        <w:ind w:left="567" w:hanging="567"/>
        <w:jc w:val="both"/>
        <w:rPr>
          <w:sz w:val="24"/>
          <w:szCs w:val="24"/>
        </w:rPr>
      </w:pPr>
      <w:r w:rsidRPr="00523990">
        <w:rPr>
          <w:sz w:val="24"/>
          <w:szCs w:val="24"/>
        </w:rPr>
        <w:t xml:space="preserve">Pirkuma nodrošinājums </w:t>
      </w:r>
      <w:r w:rsidR="00523990" w:rsidRPr="00523990">
        <w:rPr>
          <w:sz w:val="24"/>
          <w:szCs w:val="24"/>
        </w:rPr>
        <w:t xml:space="preserve">290,00 </w:t>
      </w:r>
      <w:proofErr w:type="spellStart"/>
      <w:r w:rsidR="00523990" w:rsidRPr="00523990">
        <w:rPr>
          <w:i/>
          <w:sz w:val="24"/>
          <w:szCs w:val="24"/>
        </w:rPr>
        <w:t>euro</w:t>
      </w:r>
      <w:proofErr w:type="spellEnd"/>
      <w:r w:rsidR="00523990" w:rsidRPr="00523990">
        <w:rPr>
          <w:i/>
          <w:sz w:val="24"/>
          <w:szCs w:val="24"/>
        </w:rPr>
        <w:t xml:space="preserve"> </w:t>
      </w:r>
      <w:r w:rsidR="00523990" w:rsidRPr="00523990">
        <w:rPr>
          <w:sz w:val="24"/>
          <w:szCs w:val="24"/>
        </w:rPr>
        <w:t xml:space="preserve">(divi simti deviņdesmit </w:t>
      </w:r>
      <w:proofErr w:type="spellStart"/>
      <w:r w:rsidR="00523990" w:rsidRPr="00523990">
        <w:rPr>
          <w:i/>
          <w:sz w:val="24"/>
          <w:szCs w:val="24"/>
        </w:rPr>
        <w:t>euro</w:t>
      </w:r>
      <w:proofErr w:type="spellEnd"/>
      <w:r w:rsidR="00523990" w:rsidRPr="00523990">
        <w:rPr>
          <w:sz w:val="24"/>
          <w:szCs w:val="24"/>
        </w:rPr>
        <w:t>, 00 centi)</w:t>
      </w:r>
      <w:r w:rsidRPr="00523990">
        <w:rPr>
          <w:sz w:val="24"/>
          <w:szCs w:val="24"/>
        </w:rPr>
        <w:t>.</w:t>
      </w:r>
    </w:p>
    <w:p w14:paraId="2A3AC62A" w14:textId="77777777" w:rsidR="00545A3C" w:rsidRPr="00523990" w:rsidRDefault="00545A3C" w:rsidP="00545A3C">
      <w:pPr>
        <w:pStyle w:val="Nosaukums"/>
        <w:numPr>
          <w:ilvl w:val="1"/>
          <w:numId w:val="7"/>
        </w:numPr>
        <w:ind w:left="567" w:hanging="567"/>
        <w:jc w:val="both"/>
        <w:rPr>
          <w:sz w:val="24"/>
          <w:szCs w:val="24"/>
        </w:rPr>
      </w:pPr>
      <w:r w:rsidRPr="00523990">
        <w:rPr>
          <w:sz w:val="24"/>
          <w:szCs w:val="24"/>
        </w:rPr>
        <w:t xml:space="preserve">Reģistrācijas maksa 50,00 </w:t>
      </w:r>
      <w:proofErr w:type="spellStart"/>
      <w:r w:rsidRPr="00523990">
        <w:rPr>
          <w:i/>
          <w:sz w:val="24"/>
          <w:szCs w:val="24"/>
        </w:rPr>
        <w:t>euro</w:t>
      </w:r>
      <w:proofErr w:type="spellEnd"/>
      <w:r w:rsidRPr="00523990">
        <w:rPr>
          <w:i/>
          <w:sz w:val="24"/>
          <w:szCs w:val="24"/>
        </w:rPr>
        <w:t xml:space="preserve"> </w:t>
      </w:r>
      <w:r w:rsidRPr="00523990">
        <w:rPr>
          <w:sz w:val="24"/>
          <w:szCs w:val="24"/>
        </w:rPr>
        <w:t xml:space="preserve">(piecdesmit </w:t>
      </w:r>
      <w:proofErr w:type="spellStart"/>
      <w:r w:rsidRPr="00523990">
        <w:rPr>
          <w:i/>
          <w:sz w:val="24"/>
          <w:szCs w:val="24"/>
        </w:rPr>
        <w:t>euro</w:t>
      </w:r>
      <w:proofErr w:type="spellEnd"/>
      <w:r w:rsidRPr="00523990">
        <w:rPr>
          <w:sz w:val="24"/>
          <w:szCs w:val="24"/>
        </w:rPr>
        <w:t>, 00 centi).</w:t>
      </w:r>
    </w:p>
    <w:p w14:paraId="2BD0FF18" w14:textId="77777777" w:rsidR="00545A3C" w:rsidRPr="00A44842" w:rsidRDefault="00545A3C" w:rsidP="00545A3C">
      <w:pPr>
        <w:pStyle w:val="Nosaukums"/>
        <w:numPr>
          <w:ilvl w:val="1"/>
          <w:numId w:val="7"/>
        </w:numPr>
        <w:ind w:left="567" w:hanging="567"/>
        <w:jc w:val="both"/>
        <w:rPr>
          <w:sz w:val="24"/>
          <w:szCs w:val="24"/>
        </w:rPr>
      </w:pPr>
      <w:r w:rsidRPr="00BA4A30">
        <w:rPr>
          <w:sz w:val="24"/>
          <w:szCs w:val="24"/>
        </w:rPr>
        <w:t>Maksimālais nomaksas termiņš - pieci gadi no nomaksas pirkuma līguma noslēgšanas</w:t>
      </w:r>
      <w:r w:rsidRPr="00A44842">
        <w:rPr>
          <w:sz w:val="24"/>
          <w:szCs w:val="24"/>
        </w:rPr>
        <w:t xml:space="preserve"> dienas. </w:t>
      </w:r>
      <w:r w:rsidRPr="00A44842">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A44842" w:rsidRDefault="00545A3C" w:rsidP="00545A3C">
      <w:pPr>
        <w:pStyle w:val="Nosaukums"/>
        <w:ind w:left="426"/>
        <w:jc w:val="both"/>
        <w:rPr>
          <w:sz w:val="24"/>
          <w:szCs w:val="24"/>
        </w:rPr>
      </w:pPr>
    </w:p>
    <w:p w14:paraId="514C8FB2" w14:textId="77777777" w:rsidR="00545A3C" w:rsidRPr="00A44842" w:rsidRDefault="00545A3C" w:rsidP="00545A3C">
      <w:pPr>
        <w:pStyle w:val="Nosaukums"/>
        <w:numPr>
          <w:ilvl w:val="0"/>
          <w:numId w:val="7"/>
        </w:numPr>
        <w:ind w:left="284" w:hanging="284"/>
        <w:jc w:val="both"/>
        <w:rPr>
          <w:b/>
          <w:sz w:val="24"/>
          <w:szCs w:val="24"/>
        </w:rPr>
      </w:pPr>
      <w:r w:rsidRPr="00A44842">
        <w:rPr>
          <w:b/>
          <w:bCs/>
          <w:sz w:val="24"/>
          <w:szCs w:val="24"/>
          <w:lang w:eastAsia="lv-LV"/>
        </w:rPr>
        <w:t>Izsoles rīkotājs un mērķis</w:t>
      </w:r>
    </w:p>
    <w:p w14:paraId="01317CF4" w14:textId="77777777" w:rsidR="00545A3C" w:rsidRPr="00A44842" w:rsidRDefault="00545A3C" w:rsidP="00545A3C">
      <w:pPr>
        <w:pStyle w:val="Sarakstarindkopa"/>
        <w:numPr>
          <w:ilvl w:val="1"/>
          <w:numId w:val="7"/>
        </w:numPr>
        <w:autoSpaceDE w:val="0"/>
        <w:autoSpaceDN w:val="0"/>
        <w:adjustRightInd w:val="0"/>
        <w:ind w:left="567" w:hanging="567"/>
        <w:jc w:val="both"/>
        <w:rPr>
          <w:b/>
          <w:bCs/>
          <w:sz w:val="24"/>
          <w:szCs w:val="24"/>
          <w:lang w:val="lv-LV" w:eastAsia="lv-LV"/>
        </w:rPr>
      </w:pPr>
      <w:r w:rsidRPr="00A44842">
        <w:rPr>
          <w:sz w:val="24"/>
          <w:szCs w:val="24"/>
          <w:lang w:val="lv-LV"/>
        </w:rPr>
        <w:t xml:space="preserve">Izsoli rīko Jelgavas </w:t>
      </w:r>
      <w:proofErr w:type="spellStart"/>
      <w:r w:rsidRPr="00A44842">
        <w:rPr>
          <w:sz w:val="24"/>
          <w:szCs w:val="24"/>
          <w:lang w:val="lv-LV"/>
        </w:rPr>
        <w:t>valstspilsētas</w:t>
      </w:r>
      <w:proofErr w:type="spellEnd"/>
      <w:r w:rsidRPr="00A44842">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Pr="00A44842" w:rsidRDefault="00545A3C" w:rsidP="00545A3C">
      <w:pPr>
        <w:numPr>
          <w:ilvl w:val="1"/>
          <w:numId w:val="7"/>
        </w:numPr>
        <w:autoSpaceDE w:val="0"/>
        <w:autoSpaceDN w:val="0"/>
        <w:adjustRightInd w:val="0"/>
        <w:ind w:left="567" w:hanging="567"/>
        <w:jc w:val="both"/>
        <w:rPr>
          <w:sz w:val="24"/>
          <w:szCs w:val="24"/>
          <w:lang w:val="lv-LV" w:eastAsia="lv-LV"/>
        </w:rPr>
      </w:pPr>
      <w:r w:rsidRPr="00A44842">
        <w:rPr>
          <w:sz w:val="24"/>
          <w:szCs w:val="24"/>
          <w:lang w:val="lv-LV"/>
        </w:rPr>
        <w:t>Izsoles mērķis ir noteikt Dzīvokļa īpašuma pircēju, kurš piedāvā augstāko cenu.</w:t>
      </w:r>
      <w:r w:rsidRPr="00A44842">
        <w:rPr>
          <w:sz w:val="24"/>
          <w:szCs w:val="24"/>
          <w:lang w:val="lv-LV" w:eastAsia="lv-LV"/>
        </w:rPr>
        <w:t xml:space="preserve">  </w:t>
      </w:r>
    </w:p>
    <w:p w14:paraId="5AC3DF92" w14:textId="77777777" w:rsidR="0011115F" w:rsidRDefault="0011115F" w:rsidP="00545A3C">
      <w:pPr>
        <w:autoSpaceDE w:val="0"/>
        <w:autoSpaceDN w:val="0"/>
        <w:adjustRightInd w:val="0"/>
        <w:ind w:left="567"/>
        <w:jc w:val="both"/>
        <w:rPr>
          <w:sz w:val="24"/>
          <w:szCs w:val="24"/>
          <w:lang w:val="lv-LV" w:eastAsia="lv-LV"/>
        </w:rPr>
      </w:pPr>
    </w:p>
    <w:p w14:paraId="4C1AD7E9" w14:textId="77777777" w:rsidR="00545A3C" w:rsidRPr="00A44842" w:rsidRDefault="00545A3C" w:rsidP="00545A3C">
      <w:pPr>
        <w:pStyle w:val="Sarakstarindkopa"/>
        <w:numPr>
          <w:ilvl w:val="0"/>
          <w:numId w:val="7"/>
        </w:numPr>
        <w:ind w:left="284" w:hanging="284"/>
        <w:jc w:val="both"/>
        <w:outlineLvl w:val="4"/>
        <w:rPr>
          <w:b/>
          <w:sz w:val="24"/>
          <w:szCs w:val="24"/>
          <w:lang w:val="lv-LV"/>
        </w:rPr>
      </w:pPr>
      <w:r w:rsidRPr="00A44842">
        <w:rPr>
          <w:b/>
          <w:sz w:val="24"/>
          <w:szCs w:val="24"/>
          <w:lang w:val="lv-LV"/>
        </w:rPr>
        <w:t>Informācijas publicēšanas kārtība un Dzīvokļa īpašuma apskate</w:t>
      </w:r>
    </w:p>
    <w:p w14:paraId="3CD9E734"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Pēc Noteikumu apstiprināšanas Pašvaldība ne vēlāk kā četras nedēļas pirms izsoles publicē sludinājumu par Dzīvokļa īpašuma izsoli oficiālajā izdevumā “Latvijas Vēstnesis”,  kā arī ievieto sludinājumu Pašvaldības tīmekļa vietnē </w:t>
      </w:r>
      <w:hyperlink r:id="rId8" w:history="1">
        <w:r w:rsidRPr="00A44842">
          <w:rPr>
            <w:bCs/>
            <w:color w:val="0000FF"/>
            <w:sz w:val="24"/>
            <w:szCs w:val="24"/>
            <w:u w:val="single"/>
          </w:rPr>
          <w:t>www.jelgava.lv</w:t>
        </w:r>
      </w:hyperlink>
      <w:r w:rsidRPr="00A44842">
        <w:rPr>
          <w:bCs/>
          <w:sz w:val="24"/>
          <w:szCs w:val="24"/>
        </w:rPr>
        <w:t>.</w:t>
      </w:r>
    </w:p>
    <w:p w14:paraId="0E877C67" w14:textId="77777777" w:rsidR="00545A3C" w:rsidRPr="00A44842" w:rsidRDefault="00545A3C" w:rsidP="00545A3C">
      <w:pPr>
        <w:numPr>
          <w:ilvl w:val="1"/>
          <w:numId w:val="7"/>
        </w:numPr>
        <w:ind w:left="567" w:hanging="567"/>
        <w:jc w:val="both"/>
        <w:outlineLvl w:val="4"/>
        <w:rPr>
          <w:sz w:val="24"/>
          <w:szCs w:val="24"/>
          <w:lang w:val="lv-LV"/>
        </w:rPr>
      </w:pPr>
      <w:r w:rsidRPr="00A44842">
        <w:rPr>
          <w:sz w:val="24"/>
          <w:szCs w:val="24"/>
          <w:lang w:val="lv-LV"/>
        </w:rPr>
        <w:t>P</w:t>
      </w:r>
      <w:r w:rsidRPr="00A44842">
        <w:rPr>
          <w:bCs/>
          <w:sz w:val="24"/>
          <w:szCs w:val="24"/>
          <w:lang w:val="lv-LV"/>
        </w:rPr>
        <w:t xml:space="preserve">retendentam Noteikumi un visi saistītie dokumenti ir pieejami </w:t>
      </w:r>
      <w:r w:rsidRPr="00A44842">
        <w:rPr>
          <w:sz w:val="24"/>
          <w:szCs w:val="24"/>
          <w:lang w:val="lv-LV"/>
        </w:rPr>
        <w:t xml:space="preserve">tīmekļa vietnē </w:t>
      </w:r>
      <w:hyperlink r:id="rId9" w:history="1">
        <w:r w:rsidRPr="00A44842">
          <w:rPr>
            <w:bCs/>
            <w:color w:val="0000FF"/>
            <w:sz w:val="24"/>
            <w:szCs w:val="24"/>
            <w:u w:val="single"/>
            <w:lang w:val="lv-LV"/>
          </w:rPr>
          <w:t>www.jelgava.lv</w:t>
        </w:r>
      </w:hyperlink>
      <w:r w:rsidRPr="00A44842">
        <w:rPr>
          <w:bCs/>
          <w:sz w:val="24"/>
          <w:szCs w:val="24"/>
          <w:lang w:val="lv-LV"/>
        </w:rPr>
        <w:t xml:space="preserve"> sadaļā “pašvaldība/sludinājumi”.</w:t>
      </w:r>
    </w:p>
    <w:p w14:paraId="7EBC2BF8" w14:textId="77777777" w:rsidR="00545A3C" w:rsidRPr="00A44842" w:rsidRDefault="00545A3C" w:rsidP="00545A3C">
      <w:pPr>
        <w:numPr>
          <w:ilvl w:val="1"/>
          <w:numId w:val="7"/>
        </w:numPr>
        <w:ind w:left="567" w:hanging="567"/>
        <w:jc w:val="both"/>
        <w:outlineLvl w:val="4"/>
        <w:rPr>
          <w:sz w:val="24"/>
          <w:szCs w:val="24"/>
          <w:lang w:val="lv-LV"/>
        </w:rPr>
      </w:pPr>
      <w:r w:rsidRPr="00A44842">
        <w:rPr>
          <w:iCs/>
          <w:sz w:val="24"/>
          <w:szCs w:val="24"/>
          <w:lang w:val="lv-LV"/>
        </w:rPr>
        <w:t>K</w:t>
      </w:r>
      <w:r w:rsidRPr="00A44842">
        <w:rPr>
          <w:sz w:val="24"/>
          <w:szCs w:val="24"/>
          <w:lang w:val="lv-LV"/>
        </w:rPr>
        <w:t xml:space="preserve">ontaktpersona, kura tiesīga sniegt organizatorisku informāciju par izsoli – Jelgavas </w:t>
      </w:r>
      <w:proofErr w:type="spellStart"/>
      <w:r w:rsidRPr="00A44842">
        <w:rPr>
          <w:sz w:val="24"/>
          <w:szCs w:val="24"/>
          <w:lang w:val="lv-LV"/>
        </w:rPr>
        <w:t>valstspilsētas</w:t>
      </w:r>
      <w:proofErr w:type="spellEnd"/>
      <w:r w:rsidRPr="00A44842">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A44842">
          <w:rPr>
            <w:rStyle w:val="Hipersaite"/>
            <w:sz w:val="24"/>
            <w:szCs w:val="24"/>
            <w:lang w:val="lv-LV"/>
          </w:rPr>
          <w:t>ainars.buse@jelgava.lv</w:t>
        </w:r>
      </w:hyperlink>
      <w:r w:rsidRPr="00A44842">
        <w:rPr>
          <w:sz w:val="24"/>
          <w:szCs w:val="24"/>
          <w:lang w:val="lv-LV"/>
        </w:rPr>
        <w:t>.</w:t>
      </w:r>
    </w:p>
    <w:p w14:paraId="13EFBDE9" w14:textId="77777777" w:rsidR="00545A3C" w:rsidRPr="00A44842" w:rsidRDefault="00545A3C" w:rsidP="00545A3C">
      <w:pPr>
        <w:numPr>
          <w:ilvl w:val="1"/>
          <w:numId w:val="7"/>
        </w:numPr>
        <w:ind w:left="567" w:hanging="567"/>
        <w:jc w:val="both"/>
        <w:outlineLvl w:val="4"/>
        <w:rPr>
          <w:sz w:val="24"/>
          <w:szCs w:val="24"/>
          <w:lang w:val="lv-LV"/>
        </w:rPr>
      </w:pPr>
      <w:r w:rsidRPr="00A44842">
        <w:rPr>
          <w:sz w:val="24"/>
          <w:szCs w:val="24"/>
          <w:lang w:val="lv-LV"/>
        </w:rPr>
        <w:t>Dzīvokļa īpašums ir pieejams apskatei, iepriekš sazinoties ar Noteikumu 6.3. punktā minēto kontaktpersonu.</w:t>
      </w:r>
    </w:p>
    <w:p w14:paraId="6F554E03" w14:textId="77777777" w:rsidR="00545A3C" w:rsidRDefault="00545A3C" w:rsidP="00545A3C">
      <w:pPr>
        <w:pStyle w:val="Nosaukums"/>
        <w:jc w:val="both"/>
        <w:rPr>
          <w:sz w:val="24"/>
        </w:rPr>
      </w:pPr>
    </w:p>
    <w:p w14:paraId="200AF536" w14:textId="77777777" w:rsidR="003E31C4" w:rsidRPr="00A44842" w:rsidRDefault="003E31C4" w:rsidP="00545A3C">
      <w:pPr>
        <w:pStyle w:val="Nosaukums"/>
        <w:jc w:val="both"/>
        <w:rPr>
          <w:sz w:val="24"/>
        </w:rPr>
      </w:pPr>
    </w:p>
    <w:p w14:paraId="369EB609" w14:textId="77777777" w:rsidR="00545A3C" w:rsidRPr="00A44842" w:rsidRDefault="00545A3C" w:rsidP="00545A3C">
      <w:pPr>
        <w:pStyle w:val="Nosaukums"/>
        <w:numPr>
          <w:ilvl w:val="0"/>
          <w:numId w:val="7"/>
        </w:numPr>
        <w:ind w:left="284" w:hanging="284"/>
        <w:jc w:val="both"/>
        <w:rPr>
          <w:b/>
          <w:sz w:val="24"/>
        </w:rPr>
      </w:pPr>
      <w:r w:rsidRPr="00A44842">
        <w:rPr>
          <w:b/>
          <w:sz w:val="24"/>
        </w:rPr>
        <w:lastRenderedPageBreak/>
        <w:t>Pieteikšanās termiņš un Pretendentu reģistrācijas kārtība</w:t>
      </w:r>
    </w:p>
    <w:p w14:paraId="01BA554F" w14:textId="797994B3"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Pēc sludinājuma publicēšanas oficiālajā izdevumā “Latvijas Vēstnesis” pretendents vai viņa pilnvarotā persona (turpmāk - Pretendents) Noteikumu 7.4. punktā noteiktos dokumentus </w:t>
      </w:r>
      <w:r w:rsidRPr="00A44842">
        <w:rPr>
          <w:b/>
          <w:sz w:val="24"/>
          <w:szCs w:val="24"/>
        </w:rPr>
        <w:t>līdz 202</w:t>
      </w:r>
      <w:r w:rsidR="00306896" w:rsidRPr="00A44842">
        <w:rPr>
          <w:b/>
          <w:sz w:val="24"/>
          <w:szCs w:val="24"/>
        </w:rPr>
        <w:t>5</w:t>
      </w:r>
      <w:r w:rsidRPr="00A44842">
        <w:rPr>
          <w:b/>
          <w:sz w:val="24"/>
          <w:szCs w:val="24"/>
        </w:rPr>
        <w:t xml:space="preserve">. gada </w:t>
      </w:r>
      <w:r w:rsidR="003265F2" w:rsidRPr="00A44842">
        <w:rPr>
          <w:b/>
          <w:sz w:val="24"/>
          <w:szCs w:val="24"/>
        </w:rPr>
        <w:t>22</w:t>
      </w:r>
      <w:r w:rsidR="007923B1" w:rsidRPr="00A44842">
        <w:rPr>
          <w:b/>
          <w:sz w:val="24"/>
          <w:szCs w:val="24"/>
        </w:rPr>
        <w:t xml:space="preserve">. </w:t>
      </w:r>
      <w:r w:rsidR="00A44842">
        <w:rPr>
          <w:b/>
          <w:sz w:val="24"/>
          <w:szCs w:val="24"/>
        </w:rPr>
        <w:t>jūlijam</w:t>
      </w:r>
      <w:r w:rsidRPr="00A44842">
        <w:rPr>
          <w:b/>
          <w:sz w:val="24"/>
          <w:szCs w:val="24"/>
        </w:rPr>
        <w:t xml:space="preserve"> plkst.</w:t>
      </w:r>
      <w:r w:rsidR="005E024A" w:rsidRPr="00A44842">
        <w:rPr>
          <w:b/>
          <w:sz w:val="24"/>
          <w:szCs w:val="24"/>
        </w:rPr>
        <w:t xml:space="preserve"> </w:t>
      </w:r>
      <w:r w:rsidRPr="00A44842">
        <w:rPr>
          <w:b/>
          <w:sz w:val="24"/>
          <w:szCs w:val="24"/>
        </w:rPr>
        <w:t xml:space="preserve">16.00 </w:t>
      </w:r>
      <w:r w:rsidRPr="00A44842">
        <w:rPr>
          <w:sz w:val="24"/>
          <w:szCs w:val="24"/>
        </w:rPr>
        <w:t xml:space="preserve">var iesūtīt pa pastu, iesniegt Pašvaldībā (Lielā iela 11, Jelgava, tālruņa Nr.63005559) vai </w:t>
      </w:r>
      <w:r w:rsidRPr="00A44842">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A44842">
          <w:rPr>
            <w:rStyle w:val="Hipersaite"/>
            <w:sz w:val="24"/>
            <w:szCs w:val="24"/>
            <w:shd w:val="clear" w:color="auto" w:fill="FFFFFF"/>
          </w:rPr>
          <w:t>pasts@jelgava.lv</w:t>
        </w:r>
      </w:hyperlink>
      <w:r w:rsidRPr="00A44842">
        <w:rPr>
          <w:b/>
          <w:sz w:val="24"/>
          <w:szCs w:val="24"/>
        </w:rPr>
        <w:t>.</w:t>
      </w:r>
    </w:p>
    <w:p w14:paraId="64676999"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Par Pretendentu var būt fiziska vai juridiska persona, kurai ir tiesības saskaņā ar normatīvajiem aktiem iegūt nekustamo īpašumu Latvijas Republikā.</w:t>
      </w:r>
    </w:p>
    <w:p w14:paraId="6E4B11BC" w14:textId="48C6A919"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Pirms Noteikumu 7.4. punktā noteikto dokumentu iesūtīšanas vai iesniegšanas Pretendentam jāsamaksā pirkuma nodrošinājums </w:t>
      </w:r>
      <w:r w:rsidR="00523990" w:rsidRPr="00523990">
        <w:rPr>
          <w:sz w:val="24"/>
          <w:szCs w:val="24"/>
        </w:rPr>
        <w:t xml:space="preserve">290,00 </w:t>
      </w:r>
      <w:proofErr w:type="spellStart"/>
      <w:r w:rsidR="00523990" w:rsidRPr="00523990">
        <w:rPr>
          <w:i/>
          <w:sz w:val="24"/>
          <w:szCs w:val="24"/>
        </w:rPr>
        <w:t>euro</w:t>
      </w:r>
      <w:proofErr w:type="spellEnd"/>
      <w:r w:rsidR="00523990" w:rsidRPr="00523990">
        <w:rPr>
          <w:i/>
          <w:sz w:val="24"/>
          <w:szCs w:val="24"/>
        </w:rPr>
        <w:t xml:space="preserve"> </w:t>
      </w:r>
      <w:r w:rsidR="00523990" w:rsidRPr="00523990">
        <w:rPr>
          <w:sz w:val="24"/>
          <w:szCs w:val="24"/>
        </w:rPr>
        <w:t xml:space="preserve">(divi simti deviņdesmit </w:t>
      </w:r>
      <w:proofErr w:type="spellStart"/>
      <w:r w:rsidR="00523990" w:rsidRPr="00523990">
        <w:rPr>
          <w:i/>
          <w:sz w:val="24"/>
          <w:szCs w:val="24"/>
        </w:rPr>
        <w:t>euro</w:t>
      </w:r>
      <w:proofErr w:type="spellEnd"/>
      <w:r w:rsidR="00523990" w:rsidRPr="00523990">
        <w:rPr>
          <w:sz w:val="24"/>
          <w:szCs w:val="24"/>
        </w:rPr>
        <w:t>, 00 centi)</w:t>
      </w:r>
      <w:r w:rsidR="00523990">
        <w:rPr>
          <w:sz w:val="24"/>
          <w:szCs w:val="24"/>
        </w:rPr>
        <w:t xml:space="preserve"> </w:t>
      </w:r>
      <w:r w:rsidRPr="00A44842">
        <w:rPr>
          <w:sz w:val="24"/>
          <w:szCs w:val="24"/>
        </w:rPr>
        <w:t>un reģistrācijas maksa 50,00</w:t>
      </w:r>
      <w:r w:rsidRPr="00A44842">
        <w:rPr>
          <w:b/>
          <w:sz w:val="24"/>
          <w:szCs w:val="24"/>
        </w:rPr>
        <w:t xml:space="preserve"> </w:t>
      </w:r>
      <w:proofErr w:type="spellStart"/>
      <w:r w:rsidRPr="00A44842">
        <w:rPr>
          <w:i/>
          <w:sz w:val="24"/>
          <w:szCs w:val="24"/>
        </w:rPr>
        <w:t>euro</w:t>
      </w:r>
      <w:proofErr w:type="spellEnd"/>
      <w:r w:rsidRPr="00A44842">
        <w:rPr>
          <w:i/>
          <w:sz w:val="24"/>
          <w:szCs w:val="24"/>
        </w:rPr>
        <w:t xml:space="preserve"> </w:t>
      </w:r>
      <w:r w:rsidRPr="00A44842">
        <w:rPr>
          <w:sz w:val="24"/>
          <w:szCs w:val="24"/>
        </w:rPr>
        <w:t xml:space="preserve">(piecdesmit </w:t>
      </w:r>
      <w:proofErr w:type="spellStart"/>
      <w:r w:rsidRPr="00A44842">
        <w:rPr>
          <w:i/>
          <w:sz w:val="24"/>
          <w:szCs w:val="24"/>
        </w:rPr>
        <w:t>euro</w:t>
      </w:r>
      <w:proofErr w:type="spellEnd"/>
      <w:r w:rsidRPr="00A44842">
        <w:rPr>
          <w:sz w:val="24"/>
          <w:szCs w:val="24"/>
        </w:rPr>
        <w:t xml:space="preserve">, 00 centi), </w:t>
      </w:r>
      <w:r w:rsidR="00A44842" w:rsidRPr="00A44842">
        <w:rPr>
          <w:sz w:val="24"/>
          <w:szCs w:val="24"/>
        </w:rPr>
        <w:t xml:space="preserve">kuru ieskaita Jelgavas </w:t>
      </w:r>
      <w:proofErr w:type="spellStart"/>
      <w:r w:rsidR="00A44842" w:rsidRPr="00A44842">
        <w:rPr>
          <w:sz w:val="24"/>
          <w:szCs w:val="24"/>
        </w:rPr>
        <w:t>valstspilsētas</w:t>
      </w:r>
      <w:proofErr w:type="spellEnd"/>
      <w:r w:rsidR="00A44842" w:rsidRPr="00A44842">
        <w:rPr>
          <w:sz w:val="24"/>
          <w:szCs w:val="24"/>
        </w:rPr>
        <w:t xml:space="preserve"> pašvaldības iestādes “Centrālā pārvalde” (reģistrācijas Nr.90000042516) kontā Nr. LV96UNLA0008001130601</w:t>
      </w:r>
      <w:r w:rsidRPr="00A44842">
        <w:rPr>
          <w:sz w:val="24"/>
          <w:szCs w:val="24"/>
        </w:rPr>
        <w:t xml:space="preserve">, kā iemaksas mērķi norādot “Pirkuma nodrošinājums un reģistrācijas maksa par </w:t>
      </w:r>
      <w:r w:rsidRPr="00A44842">
        <w:rPr>
          <w:bCs/>
          <w:sz w:val="24"/>
          <w:szCs w:val="24"/>
        </w:rPr>
        <w:t xml:space="preserve">dzīvokļa </w:t>
      </w:r>
      <w:r w:rsidR="00BA4A30" w:rsidRPr="00F10225">
        <w:rPr>
          <w:bCs/>
          <w:sz w:val="24"/>
          <w:szCs w:val="24"/>
        </w:rPr>
        <w:t>Kārļa ielā 2-1</w:t>
      </w:r>
      <w:r w:rsidR="00523990">
        <w:rPr>
          <w:bCs/>
          <w:sz w:val="24"/>
          <w:szCs w:val="24"/>
        </w:rPr>
        <w:t>A</w:t>
      </w:r>
      <w:r w:rsidRPr="00A44842">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Pretendents, kurš vēlas reģistrēties uz izsoli, iesniedz šādus dokumentus: </w:t>
      </w:r>
    </w:p>
    <w:p w14:paraId="48345F98"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t>fiziska persona:</w:t>
      </w:r>
    </w:p>
    <w:p w14:paraId="1C441AFE" w14:textId="77777777" w:rsidR="00545A3C" w:rsidRPr="00A44842" w:rsidRDefault="00545A3C" w:rsidP="00545A3C">
      <w:pPr>
        <w:pStyle w:val="Nosaukums"/>
        <w:numPr>
          <w:ilvl w:val="3"/>
          <w:numId w:val="7"/>
        </w:numPr>
        <w:ind w:left="851" w:hanging="851"/>
        <w:jc w:val="both"/>
        <w:rPr>
          <w:sz w:val="24"/>
          <w:szCs w:val="24"/>
        </w:rPr>
      </w:pPr>
      <w:r w:rsidRPr="00A44842">
        <w:rPr>
          <w:sz w:val="24"/>
          <w:szCs w:val="24"/>
        </w:rPr>
        <w:t>pieteikumu par piedalīšanos izsolē ar apliecinājumu pirkt Dzīvokļa īpašumu saskaņā ar Noteikumiem;</w:t>
      </w:r>
    </w:p>
    <w:p w14:paraId="7BCC54C4" w14:textId="77777777" w:rsidR="00545A3C" w:rsidRPr="00A44842" w:rsidRDefault="00545A3C" w:rsidP="00545A3C">
      <w:pPr>
        <w:pStyle w:val="Nosaukums"/>
        <w:numPr>
          <w:ilvl w:val="3"/>
          <w:numId w:val="7"/>
        </w:numPr>
        <w:ind w:left="851" w:hanging="851"/>
        <w:jc w:val="both"/>
        <w:rPr>
          <w:sz w:val="24"/>
          <w:szCs w:val="24"/>
        </w:rPr>
      </w:pPr>
      <w:r w:rsidRPr="00A44842">
        <w:rPr>
          <w:sz w:val="24"/>
          <w:szCs w:val="24"/>
        </w:rPr>
        <w:t xml:space="preserve">pilnvarotās personas pārstāvības tiesību apliecinoša dokumenta – pilnvaras kopiju; </w:t>
      </w:r>
    </w:p>
    <w:p w14:paraId="68DCE2E1" w14:textId="77777777" w:rsidR="00545A3C" w:rsidRPr="00A44842" w:rsidRDefault="00545A3C" w:rsidP="00545A3C">
      <w:pPr>
        <w:pStyle w:val="Nosaukums"/>
        <w:numPr>
          <w:ilvl w:val="3"/>
          <w:numId w:val="7"/>
        </w:numPr>
        <w:ind w:left="851" w:hanging="851"/>
        <w:jc w:val="both"/>
        <w:rPr>
          <w:sz w:val="24"/>
          <w:szCs w:val="24"/>
        </w:rPr>
      </w:pPr>
      <w:r w:rsidRPr="00A44842">
        <w:rPr>
          <w:sz w:val="24"/>
          <w:szCs w:val="24"/>
        </w:rPr>
        <w:t>dokumenta kopiju, kas apliecina nodrošinājuma un reģistrācijas maksas samaksu.</w:t>
      </w:r>
    </w:p>
    <w:p w14:paraId="7CF8BF5B"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t>juridiska persona:</w:t>
      </w:r>
    </w:p>
    <w:p w14:paraId="6DD1FC4B" w14:textId="77777777" w:rsidR="00545A3C" w:rsidRPr="00A44842" w:rsidRDefault="00545A3C" w:rsidP="00545A3C">
      <w:pPr>
        <w:pStyle w:val="Nosaukums"/>
        <w:numPr>
          <w:ilvl w:val="3"/>
          <w:numId w:val="7"/>
        </w:numPr>
        <w:ind w:left="851" w:hanging="851"/>
        <w:jc w:val="both"/>
        <w:rPr>
          <w:sz w:val="24"/>
          <w:szCs w:val="24"/>
        </w:rPr>
      </w:pPr>
      <w:r w:rsidRPr="00A44842">
        <w:rPr>
          <w:sz w:val="24"/>
          <w:szCs w:val="24"/>
        </w:rPr>
        <w:t>pieteikumu par piedalīšanos izsolē ar apliecinājumu pirkt Dzīvokļa īpašumu saskaņā ar Noteikumiem;</w:t>
      </w:r>
    </w:p>
    <w:p w14:paraId="2BC8BB5D" w14:textId="77777777" w:rsidR="00545A3C" w:rsidRPr="00A44842" w:rsidRDefault="00545A3C" w:rsidP="00545A3C">
      <w:pPr>
        <w:pStyle w:val="Nosaukums"/>
        <w:numPr>
          <w:ilvl w:val="3"/>
          <w:numId w:val="7"/>
        </w:numPr>
        <w:ind w:left="851" w:hanging="851"/>
        <w:jc w:val="both"/>
        <w:rPr>
          <w:sz w:val="24"/>
          <w:szCs w:val="24"/>
        </w:rPr>
      </w:pPr>
      <w:r w:rsidRPr="00A44842">
        <w:rPr>
          <w:sz w:val="24"/>
          <w:szCs w:val="24"/>
        </w:rPr>
        <w:t xml:space="preserve">pilnvarotās personas pārstāvību apliecinošas pilnvaras kopiju; </w:t>
      </w:r>
    </w:p>
    <w:p w14:paraId="4EC8AAD6" w14:textId="77777777" w:rsidR="00545A3C" w:rsidRPr="00A44842" w:rsidRDefault="00545A3C" w:rsidP="00545A3C">
      <w:pPr>
        <w:pStyle w:val="Nosaukums"/>
        <w:numPr>
          <w:ilvl w:val="3"/>
          <w:numId w:val="7"/>
        </w:numPr>
        <w:ind w:left="851" w:hanging="851"/>
        <w:jc w:val="both"/>
        <w:rPr>
          <w:sz w:val="24"/>
          <w:szCs w:val="24"/>
        </w:rPr>
      </w:pPr>
      <w:r w:rsidRPr="00A44842">
        <w:rPr>
          <w:sz w:val="24"/>
          <w:szCs w:val="24"/>
        </w:rPr>
        <w:t xml:space="preserve">dokumenta kopiju, kas apliecina nodrošinājuma un reģistrācijas maksas samaksu. </w:t>
      </w:r>
    </w:p>
    <w:p w14:paraId="034EBB99"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Pieteikums jāparaksta personai, kura likumiski pārstāv pretendentu, vai ir pilnvarota pārstāvēt pretendentu šajā izsolē.</w:t>
      </w:r>
    </w:p>
    <w:p w14:paraId="78CB4EE0" w14:textId="11FAF19E" w:rsidR="00D64602" w:rsidRDefault="00545A3C" w:rsidP="00D64602">
      <w:pPr>
        <w:pStyle w:val="Nosaukums"/>
        <w:numPr>
          <w:ilvl w:val="1"/>
          <w:numId w:val="7"/>
        </w:numPr>
        <w:ind w:left="567" w:hanging="567"/>
        <w:jc w:val="both"/>
        <w:rPr>
          <w:sz w:val="24"/>
          <w:szCs w:val="24"/>
        </w:rPr>
      </w:pPr>
      <w:r w:rsidRPr="00A44842">
        <w:rPr>
          <w:sz w:val="24"/>
          <w:szCs w:val="24"/>
        </w:rPr>
        <w:t xml:space="preserve">Pēc pieteikuma saņemšanas, Komisija pārbauda tā atbilstību Noteikumu nosacījumiem. Pretendentu, kurš ir izpildījis Noteikumu prasības, reģistrē kā izsoles dalībnieku (turpmāk - Dalībnieks) un </w:t>
      </w:r>
      <w:r w:rsidRPr="00A44842">
        <w:rPr>
          <w:b/>
          <w:sz w:val="24"/>
          <w:szCs w:val="24"/>
        </w:rPr>
        <w:t>līdz 202</w:t>
      </w:r>
      <w:r w:rsidR="00306896" w:rsidRPr="00A44842">
        <w:rPr>
          <w:b/>
          <w:sz w:val="24"/>
          <w:szCs w:val="24"/>
        </w:rPr>
        <w:t>5</w:t>
      </w:r>
      <w:r w:rsidRPr="00A44842">
        <w:rPr>
          <w:b/>
          <w:sz w:val="24"/>
          <w:szCs w:val="24"/>
        </w:rPr>
        <w:t xml:space="preserve">. gada </w:t>
      </w:r>
      <w:r w:rsidR="000E4BE7" w:rsidRPr="00A44842">
        <w:rPr>
          <w:b/>
          <w:sz w:val="24"/>
          <w:szCs w:val="24"/>
        </w:rPr>
        <w:t>25</w:t>
      </w:r>
      <w:r w:rsidR="007923B1" w:rsidRPr="00A44842">
        <w:rPr>
          <w:b/>
          <w:sz w:val="24"/>
          <w:szCs w:val="24"/>
        </w:rPr>
        <w:t xml:space="preserve">. </w:t>
      </w:r>
      <w:r w:rsidR="00A44842">
        <w:rPr>
          <w:b/>
          <w:sz w:val="24"/>
          <w:szCs w:val="24"/>
        </w:rPr>
        <w:t>jūlijam</w:t>
      </w:r>
      <w:r w:rsidRPr="00A44842">
        <w:rPr>
          <w:sz w:val="24"/>
          <w:szCs w:val="24"/>
        </w:rPr>
        <w:t xml:space="preserve"> uz viņa norādīto pasta adresi vai e-past</w:t>
      </w:r>
      <w:r w:rsidR="00A12F2B" w:rsidRPr="00A44842">
        <w:rPr>
          <w:sz w:val="24"/>
          <w:szCs w:val="24"/>
        </w:rPr>
        <w:t>a adresi</w:t>
      </w:r>
      <w:r w:rsidRPr="00A44842">
        <w:rPr>
          <w:sz w:val="24"/>
          <w:szCs w:val="24"/>
        </w:rPr>
        <w:t xml:space="preserve"> </w:t>
      </w:r>
      <w:proofErr w:type="spellStart"/>
      <w:r w:rsidRPr="00A44842">
        <w:rPr>
          <w:sz w:val="24"/>
          <w:szCs w:val="24"/>
        </w:rPr>
        <w:t>nosūta</w:t>
      </w:r>
      <w:proofErr w:type="spellEnd"/>
      <w:r w:rsidRPr="00A44842">
        <w:rPr>
          <w:sz w:val="24"/>
          <w:szCs w:val="24"/>
        </w:rPr>
        <w:t xml:space="preserve"> reģistrācijas apliecību.</w:t>
      </w:r>
    </w:p>
    <w:p w14:paraId="0BBB8BE8" w14:textId="77777777" w:rsidR="00BA4A30" w:rsidRPr="00A44842" w:rsidRDefault="00BA4A30" w:rsidP="00BA4A30">
      <w:pPr>
        <w:pStyle w:val="Nosaukums"/>
        <w:ind w:left="567"/>
        <w:jc w:val="both"/>
        <w:rPr>
          <w:sz w:val="24"/>
          <w:szCs w:val="24"/>
        </w:rPr>
      </w:pPr>
    </w:p>
    <w:p w14:paraId="54E0B481"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Reģistrācijas apliecībā norāda šādas ziņas:</w:t>
      </w:r>
    </w:p>
    <w:p w14:paraId="4B79A296"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t>Dalībnieka vārdu, uzvārdu, personas kodu vai juridiskas personas pilnu nosaukumu un reģistrācijas numuru;</w:t>
      </w:r>
    </w:p>
    <w:p w14:paraId="145F39A6"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t>pilnvarotās personas vai pārstāvja vārdu, uzvārdu, personas kodu;</w:t>
      </w:r>
    </w:p>
    <w:p w14:paraId="24335106"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t>Dalībnieka deklarētās dzīvesvietas adresi vai juridisko adresi;</w:t>
      </w:r>
    </w:p>
    <w:p w14:paraId="5FB8241A"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t>izsolāmā Dzīvokļa īpašuma adresi;</w:t>
      </w:r>
    </w:p>
    <w:p w14:paraId="364DD9E1"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t xml:space="preserve">izsoles norises vietu un laiku; </w:t>
      </w:r>
    </w:p>
    <w:p w14:paraId="63AC5DCF"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t>atzīmi par nodrošinājuma un reģistrācijas maksas samaksu;</w:t>
      </w:r>
    </w:p>
    <w:p w14:paraId="6697BC91"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t>Dalībnieka reģistrācijas apliecības izdošanas datumu un laiku.</w:t>
      </w:r>
    </w:p>
    <w:p w14:paraId="6629F5DE"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Visiem Dalībniekiem ir tiesības iepazīties ar Pašvaldības rīcībā esošiem Dzīvokļa īpašuma dokumentiem, kuri raksturo tā tehniskos rādītājus, kā arī saņemt nepieciešamo informāciju par Dzīvokļa īpašumu.</w:t>
      </w:r>
    </w:p>
    <w:p w14:paraId="72CA34C4"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Pretendents netiek reģistrēts, ja:</w:t>
      </w:r>
    </w:p>
    <w:p w14:paraId="52572B5A"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lastRenderedPageBreak/>
        <w:t>nav iestājies vai ir jau beidzies Pretendentu reģistrācijas termiņš;</w:t>
      </w:r>
    </w:p>
    <w:p w14:paraId="7527081D"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t>nav iesniegti 7.4. punktā noteiktie dokumenti.</w:t>
      </w:r>
    </w:p>
    <w:p w14:paraId="756F3A5E" w14:textId="77777777" w:rsidR="00545A3C" w:rsidRPr="00A44842" w:rsidRDefault="00545A3C" w:rsidP="00545A3C">
      <w:pPr>
        <w:pStyle w:val="Paraststmeklis"/>
        <w:spacing w:before="0" w:beforeAutospacing="0" w:after="0" w:afterAutospacing="0"/>
        <w:ind w:left="1080" w:hanging="720"/>
        <w:jc w:val="both"/>
        <w:rPr>
          <w:lang w:val="lv-LV"/>
        </w:rPr>
      </w:pPr>
    </w:p>
    <w:p w14:paraId="471F0F79" w14:textId="77777777" w:rsidR="00545A3C" w:rsidRPr="00A44842" w:rsidRDefault="00545A3C" w:rsidP="00545A3C">
      <w:pPr>
        <w:pStyle w:val="Nosaukums"/>
        <w:numPr>
          <w:ilvl w:val="0"/>
          <w:numId w:val="7"/>
        </w:numPr>
        <w:ind w:left="284" w:hanging="284"/>
        <w:jc w:val="both"/>
        <w:rPr>
          <w:b/>
          <w:sz w:val="24"/>
          <w:szCs w:val="24"/>
        </w:rPr>
      </w:pPr>
      <w:r w:rsidRPr="00A44842">
        <w:rPr>
          <w:b/>
          <w:sz w:val="24"/>
          <w:szCs w:val="24"/>
        </w:rPr>
        <w:t>Prasības pretendentam</w:t>
      </w:r>
    </w:p>
    <w:p w14:paraId="0DA18162"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Pretendentam nav </w:t>
      </w:r>
      <w:r w:rsidRPr="00A44842">
        <w:rPr>
          <w:color w:val="333333"/>
          <w:sz w:val="24"/>
          <w:szCs w:val="24"/>
        </w:rPr>
        <w:t xml:space="preserve">Valsts ieņēmumu dienesta administrēto nodokļu (nodevu) parāda, </w:t>
      </w:r>
      <w:r w:rsidRPr="00A44842">
        <w:rPr>
          <w:sz w:val="24"/>
          <w:szCs w:val="24"/>
        </w:rPr>
        <w:t xml:space="preserve">kas kopsummā pārsniedz 150,00 </w:t>
      </w:r>
      <w:proofErr w:type="spellStart"/>
      <w:r w:rsidRPr="00A44842">
        <w:rPr>
          <w:i/>
          <w:iCs/>
          <w:sz w:val="24"/>
          <w:szCs w:val="24"/>
        </w:rPr>
        <w:t>euro</w:t>
      </w:r>
      <w:proofErr w:type="spellEnd"/>
      <w:r w:rsidRPr="00A44842">
        <w:rPr>
          <w:sz w:val="24"/>
          <w:szCs w:val="24"/>
        </w:rPr>
        <w:t xml:space="preserve">, kā arī nav nekustamā īpašuma nodokļa parāda Jelgavas </w:t>
      </w:r>
      <w:proofErr w:type="spellStart"/>
      <w:r w:rsidRPr="00A44842">
        <w:rPr>
          <w:sz w:val="24"/>
          <w:szCs w:val="24"/>
        </w:rPr>
        <w:t>valstspilsētas</w:t>
      </w:r>
      <w:proofErr w:type="spellEnd"/>
      <w:r w:rsidRPr="00A44842">
        <w:rPr>
          <w:sz w:val="24"/>
          <w:szCs w:val="24"/>
        </w:rPr>
        <w:t xml:space="preserve"> administratīvajā teritorijā.</w:t>
      </w:r>
    </w:p>
    <w:p w14:paraId="32CBBBEE"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Pretendentu, kurš neatbilst Noteikumu 8.1. un 8.2. punktu prasībām, neiekļauj Dalībnieku sarakstā un tas nepiedalās izsolē.</w:t>
      </w:r>
    </w:p>
    <w:p w14:paraId="4CF577DF"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A44842" w:rsidRDefault="00545A3C" w:rsidP="00545A3C">
      <w:pPr>
        <w:pStyle w:val="Paraststmeklis"/>
        <w:spacing w:before="0" w:beforeAutospacing="0" w:after="0" w:afterAutospacing="0"/>
        <w:ind w:left="1080" w:hanging="720"/>
        <w:jc w:val="both"/>
        <w:rPr>
          <w:lang w:val="lv-LV"/>
        </w:rPr>
      </w:pPr>
    </w:p>
    <w:p w14:paraId="46E628A9" w14:textId="77777777" w:rsidR="00545A3C" w:rsidRPr="00A44842" w:rsidRDefault="00545A3C" w:rsidP="00545A3C">
      <w:pPr>
        <w:pStyle w:val="Nosaukums"/>
        <w:numPr>
          <w:ilvl w:val="0"/>
          <w:numId w:val="7"/>
        </w:numPr>
        <w:ind w:left="284" w:hanging="284"/>
        <w:jc w:val="both"/>
        <w:rPr>
          <w:b/>
          <w:sz w:val="24"/>
        </w:rPr>
      </w:pPr>
      <w:r w:rsidRPr="00A44842">
        <w:rPr>
          <w:b/>
          <w:sz w:val="24"/>
        </w:rPr>
        <w:t>Izsoles kārtība</w:t>
      </w:r>
    </w:p>
    <w:p w14:paraId="06B2C07A" w14:textId="28A8AE1E"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Dzīvokļa īpašuma izsole notiks </w:t>
      </w:r>
      <w:r w:rsidRPr="00A44842">
        <w:rPr>
          <w:b/>
          <w:sz w:val="24"/>
          <w:szCs w:val="24"/>
        </w:rPr>
        <w:t>202</w:t>
      </w:r>
      <w:r w:rsidR="00306896" w:rsidRPr="00A44842">
        <w:rPr>
          <w:b/>
          <w:sz w:val="24"/>
          <w:szCs w:val="24"/>
        </w:rPr>
        <w:t>5</w:t>
      </w:r>
      <w:r w:rsidRPr="00A44842">
        <w:rPr>
          <w:b/>
          <w:sz w:val="24"/>
          <w:szCs w:val="24"/>
        </w:rPr>
        <w:t xml:space="preserve">. gada </w:t>
      </w:r>
      <w:r w:rsidR="000E4BE7" w:rsidRPr="00A44842">
        <w:rPr>
          <w:b/>
          <w:sz w:val="24"/>
          <w:szCs w:val="24"/>
        </w:rPr>
        <w:t>28</w:t>
      </w:r>
      <w:r w:rsidR="007923B1" w:rsidRPr="00A44842">
        <w:rPr>
          <w:b/>
          <w:sz w:val="24"/>
          <w:szCs w:val="24"/>
        </w:rPr>
        <w:t xml:space="preserve">. </w:t>
      </w:r>
      <w:r w:rsidR="00A44842">
        <w:rPr>
          <w:b/>
          <w:sz w:val="24"/>
          <w:szCs w:val="24"/>
        </w:rPr>
        <w:t>jūlijā</w:t>
      </w:r>
      <w:r w:rsidRPr="00A44842">
        <w:rPr>
          <w:b/>
          <w:sz w:val="24"/>
          <w:szCs w:val="24"/>
        </w:rPr>
        <w:t xml:space="preserve"> plkst.</w:t>
      </w:r>
      <w:r w:rsidR="00E41CA1" w:rsidRPr="00A44842">
        <w:rPr>
          <w:b/>
          <w:sz w:val="24"/>
          <w:szCs w:val="24"/>
        </w:rPr>
        <w:t xml:space="preserve"> </w:t>
      </w:r>
      <w:r w:rsidRPr="00A44842">
        <w:rPr>
          <w:b/>
          <w:sz w:val="24"/>
          <w:szCs w:val="24"/>
        </w:rPr>
        <w:t>1</w:t>
      </w:r>
      <w:r w:rsidR="00306896" w:rsidRPr="00A44842">
        <w:rPr>
          <w:b/>
          <w:sz w:val="24"/>
          <w:szCs w:val="24"/>
        </w:rPr>
        <w:t>6</w:t>
      </w:r>
      <w:r w:rsidRPr="00A44842">
        <w:rPr>
          <w:b/>
          <w:sz w:val="24"/>
          <w:szCs w:val="24"/>
        </w:rPr>
        <w:t>.</w:t>
      </w:r>
      <w:r w:rsidR="00523990">
        <w:rPr>
          <w:b/>
          <w:sz w:val="24"/>
          <w:szCs w:val="24"/>
        </w:rPr>
        <w:t>30</w:t>
      </w:r>
      <w:r w:rsidRPr="00A44842">
        <w:rPr>
          <w:b/>
          <w:sz w:val="24"/>
          <w:szCs w:val="24"/>
        </w:rPr>
        <w:t xml:space="preserve"> </w:t>
      </w:r>
      <w:r w:rsidRPr="00A44842">
        <w:rPr>
          <w:sz w:val="24"/>
          <w:szCs w:val="24"/>
        </w:rPr>
        <w:t xml:space="preserve"> Jelgavā, Lielajā ielā 11, 207.telpā.</w:t>
      </w:r>
    </w:p>
    <w:p w14:paraId="17FC86CD" w14:textId="463897FE" w:rsidR="00367BAF" w:rsidRPr="00A44842" w:rsidRDefault="00367BAF" w:rsidP="00367BAF">
      <w:pPr>
        <w:pStyle w:val="Nosaukums"/>
        <w:numPr>
          <w:ilvl w:val="1"/>
          <w:numId w:val="7"/>
        </w:numPr>
        <w:ind w:left="567" w:hanging="567"/>
        <w:jc w:val="both"/>
        <w:rPr>
          <w:sz w:val="24"/>
          <w:szCs w:val="24"/>
        </w:rPr>
      </w:pPr>
      <w:r w:rsidRPr="00A44842">
        <w:rPr>
          <w:sz w:val="24"/>
          <w:szCs w:val="24"/>
        </w:rPr>
        <w:t xml:space="preserve">Ja uz izsoli reģistrējies tikai viens Dalībnieks, kurš ir izpildījis Noteikumu nosacījumus, </w:t>
      </w:r>
      <w:r w:rsidR="00157DF1">
        <w:rPr>
          <w:sz w:val="24"/>
          <w:szCs w:val="24"/>
        </w:rPr>
        <w:t xml:space="preserve">izsole nenotiek un </w:t>
      </w:r>
      <w:r w:rsidRPr="00A44842">
        <w:rPr>
          <w:sz w:val="24"/>
          <w:szCs w:val="24"/>
        </w:rPr>
        <w:t xml:space="preserve">Dzīvokļa īpašumu pārdod vienīgajam Dalībniekam par izsoles sākumcenu, kas ir paaugstināta par vienu izsoles soli. Izsoles vadītājs uzaicina </w:t>
      </w:r>
      <w:r>
        <w:rPr>
          <w:sz w:val="24"/>
          <w:szCs w:val="24"/>
        </w:rPr>
        <w:t xml:space="preserve">vienīgo </w:t>
      </w:r>
      <w:r w:rsidRPr="00A44842">
        <w:rPr>
          <w:sz w:val="24"/>
          <w:szCs w:val="24"/>
        </w:rPr>
        <w:t>Dalībniek</w:t>
      </w:r>
      <w:r>
        <w:rPr>
          <w:sz w:val="24"/>
          <w:szCs w:val="24"/>
        </w:rPr>
        <w:t>u</w:t>
      </w:r>
      <w:r w:rsidRPr="00A44842">
        <w:rPr>
          <w:sz w:val="24"/>
          <w:szCs w:val="24"/>
        </w:rPr>
        <w:t xml:space="preserve"> ar savu parakstu apliecināt </w:t>
      </w:r>
      <w:r w:rsidR="00157DF1">
        <w:rPr>
          <w:sz w:val="24"/>
          <w:szCs w:val="24"/>
        </w:rPr>
        <w:t xml:space="preserve">vēlmi pirkt Dzīvokļa īpašumu par </w:t>
      </w:r>
      <w:r w:rsidRPr="00A44842">
        <w:rPr>
          <w:sz w:val="24"/>
          <w:szCs w:val="24"/>
        </w:rPr>
        <w:t>izsoles protokolā norādīt</w:t>
      </w:r>
      <w:r w:rsidR="00157DF1">
        <w:rPr>
          <w:sz w:val="24"/>
          <w:szCs w:val="24"/>
        </w:rPr>
        <w:t>o</w:t>
      </w:r>
      <w:r w:rsidRPr="00A44842">
        <w:rPr>
          <w:sz w:val="24"/>
          <w:szCs w:val="24"/>
        </w:rPr>
        <w:t xml:space="preserve"> cen</w:t>
      </w:r>
      <w:r w:rsidR="00157DF1">
        <w:rPr>
          <w:sz w:val="24"/>
          <w:szCs w:val="24"/>
        </w:rPr>
        <w:t>u</w:t>
      </w:r>
      <w:r w:rsidRPr="00A44842">
        <w:rPr>
          <w:sz w:val="24"/>
          <w:szCs w:val="24"/>
        </w:rPr>
        <w:t xml:space="preserve">. Ja </w:t>
      </w:r>
      <w:r>
        <w:rPr>
          <w:sz w:val="24"/>
          <w:szCs w:val="24"/>
        </w:rPr>
        <w:t xml:space="preserve">vienīgais </w:t>
      </w:r>
      <w:r w:rsidRPr="00A44842">
        <w:rPr>
          <w:sz w:val="24"/>
          <w:szCs w:val="24"/>
        </w:rPr>
        <w:t xml:space="preserve">Dalībnieks </w:t>
      </w:r>
      <w:r>
        <w:rPr>
          <w:sz w:val="24"/>
          <w:szCs w:val="24"/>
        </w:rPr>
        <w:t xml:space="preserve">neierodas uz izsoli vai </w:t>
      </w:r>
      <w:r w:rsidRPr="00A44842">
        <w:rPr>
          <w:sz w:val="24"/>
          <w:szCs w:val="24"/>
        </w:rPr>
        <w:t>neparakstās protokolā, uzskatāms, ka viņš ir atteicies pirkt Dzīvokļa īpašumu par nosolīto cenu. Šajā gadījumā iemaksāto nodrošinājuma summu viņam neatmaksā.</w:t>
      </w:r>
    </w:p>
    <w:p w14:paraId="128ECAEF" w14:textId="577C0ECE"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Izsole notiek, ja uz izsoli </w:t>
      </w:r>
      <w:r w:rsidR="00157DF1">
        <w:rPr>
          <w:sz w:val="24"/>
          <w:szCs w:val="24"/>
        </w:rPr>
        <w:t xml:space="preserve">pieteikušies un </w:t>
      </w:r>
      <w:r w:rsidRPr="00A44842">
        <w:rPr>
          <w:sz w:val="24"/>
          <w:szCs w:val="24"/>
        </w:rPr>
        <w:t xml:space="preserve">ieradušies ne mazāk par diviem izsoles Dalībniekiem. </w:t>
      </w:r>
    </w:p>
    <w:p w14:paraId="654F29F5"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Ja uz izsoli ieradies tikai viens Dalībnieks, Komisija piedāvā vienīgajam reģistrētajam izsoles Dalībniekam pirkt Dzīvokļa īpašumu par tā Sākumcenu, kas ir paaugstināta par vienu izsoles soli, par ko izdara attiecīgu ierakstu izsoles protokolā un Dalībnieks parakstās.</w:t>
      </w:r>
    </w:p>
    <w:p w14:paraId="37F7FBAF"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Izsoles vadītājs, atklājot izsoli, raksturo izsolāmo Dzīvokļa īpašumu, paziņo tā Sākumcenu, kā arī izsoles soli, par kādu cena tiks paaugstināta –100,00 </w:t>
      </w:r>
      <w:proofErr w:type="spellStart"/>
      <w:r w:rsidRPr="00A44842">
        <w:rPr>
          <w:i/>
          <w:sz w:val="24"/>
          <w:szCs w:val="24"/>
        </w:rPr>
        <w:t>euro</w:t>
      </w:r>
      <w:proofErr w:type="spellEnd"/>
      <w:r w:rsidRPr="00A44842">
        <w:rPr>
          <w:sz w:val="24"/>
          <w:szCs w:val="24"/>
        </w:rPr>
        <w:t xml:space="preserve"> (viens simts </w:t>
      </w:r>
      <w:proofErr w:type="spellStart"/>
      <w:r w:rsidRPr="00A44842">
        <w:rPr>
          <w:i/>
          <w:sz w:val="24"/>
          <w:szCs w:val="24"/>
        </w:rPr>
        <w:t>euro</w:t>
      </w:r>
      <w:proofErr w:type="spellEnd"/>
      <w:r w:rsidRPr="00A44842">
        <w:rPr>
          <w:sz w:val="24"/>
          <w:szCs w:val="24"/>
        </w:rPr>
        <w:t xml:space="preserve">, 00 centi). </w:t>
      </w:r>
    </w:p>
    <w:p w14:paraId="3F7F32C1"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lastRenderedPageBreak/>
        <w:t>Ja neviens Dalībnieks nav pārsolījis izsoles Sākumcenu, izsole ir atzīstama par nenotikušu.</w:t>
      </w:r>
    </w:p>
    <w:p w14:paraId="0DCAE936"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Dalībnieks solīšanas procesā paceļ savu solīšanas karti ar numuru, tā apstiprinot, ka viņš palielina solīto cenu par vienu izsoles soli. Katrs šāds solījums Dalībniekam ir saistošs apliecinājums pirkt Dzīvokļa īpašumu par nosolīto cenu.</w:t>
      </w:r>
    </w:p>
    <w:p w14:paraId="3C6180F4"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Kad neviens no Dalībniekiem vairs nepiedāvā augstāku cenu, izsoles vadītājs trīs reizes atkārto pēdējo solīto cenu, to fiksējot ar āmura piesitienu. Pēc āmura piesitiena Dzīvokļa īpašums ir pārdots Dalībniekam, kas nosolījis augstāko cenu (turpmāk - Izsoles uzvarētājs).</w:t>
      </w:r>
    </w:p>
    <w:p w14:paraId="33E2591E"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Dzīvokļa īpašums ir pārdots Izsoles uzvarētājam.</w:t>
      </w:r>
    </w:p>
    <w:p w14:paraId="0D81A9B2" w14:textId="70AB6421" w:rsidR="00545A3C" w:rsidRPr="00A44842" w:rsidRDefault="00545A3C" w:rsidP="00545A3C">
      <w:pPr>
        <w:pStyle w:val="Nosaukums"/>
        <w:numPr>
          <w:ilvl w:val="1"/>
          <w:numId w:val="7"/>
        </w:numPr>
        <w:ind w:left="567" w:hanging="567"/>
        <w:jc w:val="both"/>
        <w:rPr>
          <w:sz w:val="24"/>
          <w:szCs w:val="24"/>
        </w:rPr>
      </w:pPr>
      <w:r w:rsidRPr="00A44842">
        <w:rPr>
          <w:sz w:val="24"/>
          <w:szCs w:val="24"/>
        </w:rPr>
        <w:t>Izsoles vadītājs uzaicina Izsoles uzvarētāju ar savu parakstu apliecināt izsoles protokolā norādītās cenas atbilstību nosolītajai cenai. Ja Izsoles uzvarētājs neparakstās protokolā, uzskatāms, ka viņš ir atteicies pirkt Dzīvokļa īpašumu par nosolīto cenu. Šajā gadījumā iemaksāto nodrošinājuma summu viņam neatmaksā.</w:t>
      </w:r>
    </w:p>
    <w:p w14:paraId="4257C451"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Ja iestājas šo Noteikumu 9.15. punktā minētie apstākļi, izsoles vadītājs par Izsoles uzvarētāju pasludina to Dalībnieku, kurš nosolījis iepriekšējo augstāko cenu.</w:t>
      </w:r>
    </w:p>
    <w:p w14:paraId="3C13292C"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A44842" w:rsidRDefault="00545A3C" w:rsidP="00545A3C">
      <w:pPr>
        <w:pStyle w:val="Paraststmeklis"/>
        <w:spacing w:before="0" w:beforeAutospacing="0" w:after="0" w:afterAutospacing="0"/>
        <w:ind w:left="709"/>
        <w:jc w:val="both"/>
        <w:rPr>
          <w:lang w:val="lv-LV"/>
        </w:rPr>
      </w:pPr>
    </w:p>
    <w:p w14:paraId="3046CC3B" w14:textId="77777777" w:rsidR="002E7BB6" w:rsidRPr="00A44842" w:rsidRDefault="002E7BB6" w:rsidP="002E7BB6">
      <w:pPr>
        <w:pStyle w:val="Nosaukums"/>
        <w:numPr>
          <w:ilvl w:val="0"/>
          <w:numId w:val="7"/>
        </w:numPr>
        <w:ind w:left="426" w:hanging="426"/>
        <w:jc w:val="both"/>
        <w:rPr>
          <w:b/>
          <w:sz w:val="24"/>
          <w:szCs w:val="24"/>
        </w:rPr>
      </w:pPr>
      <w:r w:rsidRPr="00A44842">
        <w:rPr>
          <w:b/>
          <w:bCs/>
          <w:sz w:val="24"/>
          <w:szCs w:val="24"/>
        </w:rPr>
        <w:t>Dzīvokļa īpašuma</w:t>
      </w:r>
      <w:r w:rsidRPr="00A44842">
        <w:rPr>
          <w:b/>
          <w:sz w:val="24"/>
          <w:szCs w:val="24"/>
        </w:rPr>
        <w:t xml:space="preserve"> pirkuma līguma noslēgšana, m</w:t>
      </w:r>
      <w:r w:rsidRPr="00A44842">
        <w:rPr>
          <w:b/>
          <w:sz w:val="24"/>
        </w:rPr>
        <w:t>aksājumu veikšana, pirkuma līguma nosacījumi</w:t>
      </w:r>
      <w:r w:rsidRPr="00A44842">
        <w:rPr>
          <w:b/>
          <w:sz w:val="24"/>
          <w:szCs w:val="24"/>
        </w:rPr>
        <w:t xml:space="preserve"> un citi noteikumi</w:t>
      </w:r>
    </w:p>
    <w:p w14:paraId="2715C0FC"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 xml:space="preserve">Komisija apstiprina izsoles protokolu 7 (septiņu) darba dienu laikā pēc izsoles. </w:t>
      </w:r>
    </w:p>
    <w:p w14:paraId="08995D51"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 xml:space="preserve">Izsoles uzvarētājs pēc izsoles saņem izziņu norēķinam par izsolē iegūto Dzīvokļa īpašumu un piecu darba dienu laikā iemaksā summu, ko veido starpība starp 10% no nosolītās cenas un iemaksātā nodrošinājuma. Par maksājumu veikšanas dienu tiek uzskatīts datums, kurā iesniegts kredītiestādē attiecīgais maksājumu uzdevums (kredītiestādes atzīme). </w:t>
      </w:r>
    </w:p>
    <w:p w14:paraId="7E9D90C3"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 xml:space="preserve">Pēc Noteikumu 10.2. apakšpunktā noteikto maksājumu saņemšanas, Jelgavas </w:t>
      </w:r>
      <w:proofErr w:type="spellStart"/>
      <w:r w:rsidRPr="00A44842">
        <w:rPr>
          <w:sz w:val="24"/>
          <w:szCs w:val="24"/>
        </w:rPr>
        <w:t>valstspilsētas</w:t>
      </w:r>
      <w:proofErr w:type="spellEnd"/>
      <w:r w:rsidRPr="00A44842">
        <w:rPr>
          <w:sz w:val="24"/>
          <w:szCs w:val="24"/>
        </w:rPr>
        <w:t xml:space="preserve"> pašvaldības dome tuvākajā kārtējā domes sēdē apstiprina izsoles rezultātus.</w:t>
      </w:r>
    </w:p>
    <w:p w14:paraId="7DC78CB6"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 xml:space="preserve">Ja Izsoles uzvarētājs Noteikumu 10.2. apakšpunktā noteiktajā laikā nav samaksājis noteiktos maksājumus, viņš zaudē tiesības uz nosolīto Dzīvokļa īpašumu. Šajā gadījumā iemaksātais nodrošinājums netiek atmaksāts. </w:t>
      </w:r>
    </w:p>
    <w:p w14:paraId="6B6E1654"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 xml:space="preserve">Ja iestājas Noteikumu 10.4. apakšpunktā minētie apstākļi, Izsoles rīkotājs par to informē Dalībnieku, kurš nosolījis nākamo augstāko cenu. Dalībniekam, kurš nosolījis nākamo augstāko cenu, ir tiesības divu nedēļu laikā no paziņojuma saņemšanas dienas paziņot Izsoles rīkotājam par Dzīvokļa īpašuma pirkšanu par paša nosolīto augstāko cenu. </w:t>
      </w:r>
    </w:p>
    <w:p w14:paraId="795B8A3A" w14:textId="77777777" w:rsidR="002E7BB6" w:rsidRPr="00A44842" w:rsidRDefault="002E7BB6" w:rsidP="002E7BB6">
      <w:pPr>
        <w:pStyle w:val="Nosaukums"/>
        <w:numPr>
          <w:ilvl w:val="1"/>
          <w:numId w:val="7"/>
        </w:numPr>
        <w:ind w:left="567" w:hanging="567"/>
        <w:jc w:val="both"/>
        <w:rPr>
          <w:rStyle w:val="FontStyle15"/>
          <w:sz w:val="24"/>
          <w:szCs w:val="24"/>
        </w:rPr>
      </w:pPr>
      <w:r w:rsidRPr="00A44842">
        <w:rPr>
          <w:sz w:val="24"/>
          <w:szCs w:val="24"/>
        </w:rPr>
        <w:t>Viena mēneša laikā pēc izsoles rezultātu apstiprināšanas izsoles uzvarētājam ar Pašvaldību ir jānoslēdz pirkuma līgums</w:t>
      </w:r>
      <w:r w:rsidRPr="00A44842">
        <w:rPr>
          <w:rStyle w:val="FontStyle15"/>
          <w:sz w:val="24"/>
          <w:szCs w:val="24"/>
        </w:rPr>
        <w:t xml:space="preserve">. </w:t>
      </w:r>
    </w:p>
    <w:p w14:paraId="47D2BAB2"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lastRenderedPageBreak/>
        <w:t>Izsoles uzvarētājam (turpmāk - Pircējs) ir tiesības Dzīvokļa īpašumu izpirkt piecos gados par nosolīto cenu (turpmāk - Līgumcena), maksājot to saskaņā ar Līguma pielikumu - Nomaksas grafiku.</w:t>
      </w:r>
    </w:p>
    <w:p w14:paraId="7A512098"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Par atlikto maksājumu Pircējs maksā sešus procentus gadā (turpmāk - Aizdevuma procents) no vēl nesamaksātās Līgumcenas daļas. Aizdevuma procentu Pircējs maksā Pašvaldības kontā vienlaicīgi ar kārtējo Līgumcenas daļas maksājumu saskaņā ar Līguma Nomaksas grafiku.</w:t>
      </w:r>
    </w:p>
    <w:p w14:paraId="155C5092"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Pircējam ir tiesības nomaksāt visu Līgumcenu vai kādu tās daļu pirms Līguma Nomaksas grafikā noteiktā termiņa.</w:t>
      </w:r>
    </w:p>
    <w:p w14:paraId="118BB381"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Līgumcenu un Aizdevuma procentu Pircējs maksā pa ceturkšņiem, iemaksas termiņš ir līdz katra atskaites ceturkšņa trešā mēneša 15. datumam. Ja maksājuma termiņš iekrīt sestdienā, svētdienā vai svētku dienā, tad maksājumu veic nākamajā darba dienā.</w:t>
      </w:r>
    </w:p>
    <w:p w14:paraId="377213C3"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2E6CE6A6"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 xml:space="preserve">Ja Pircējam ir no Līguma izrietošu maksājumu parāds, tad Pircēja kārtējo maksājumu, saskaņā ar Civillikuma 1843. pantu, vispirms ieskaita vēl nenomaksāto procentu dzēšanai un tikai pēc tam Līgumcenas dzēšanai. </w:t>
      </w:r>
    </w:p>
    <w:p w14:paraId="22D93ABC" w14:textId="77777777" w:rsidR="002E7BB6" w:rsidRPr="00A44842" w:rsidRDefault="002E7BB6" w:rsidP="002E7BB6">
      <w:pPr>
        <w:widowControl w:val="0"/>
        <w:numPr>
          <w:ilvl w:val="1"/>
          <w:numId w:val="7"/>
        </w:numPr>
        <w:ind w:left="567" w:hanging="567"/>
        <w:jc w:val="both"/>
        <w:rPr>
          <w:sz w:val="24"/>
          <w:szCs w:val="24"/>
          <w:lang w:val="lv-LV"/>
        </w:rPr>
      </w:pPr>
      <w:r w:rsidRPr="00A44842">
        <w:rPr>
          <w:sz w:val="24"/>
          <w:szCs w:val="24"/>
          <w:lang w:val="lv-LV"/>
        </w:rPr>
        <w:t xml:space="preserve">Ja pirkuma līgums tiek izbeigts Pircēja vainas dēļ, Pircējs maksā Pašvaldībai līgumsodu  10 (desmit) procentu apmērā no </w:t>
      </w:r>
      <w:bookmarkStart w:id="1" w:name="_Hlk178151563"/>
      <w:r w:rsidRPr="00A44842">
        <w:rPr>
          <w:sz w:val="24"/>
          <w:szCs w:val="24"/>
          <w:lang w:val="lv-LV"/>
        </w:rPr>
        <w:t>Līgumcenas nenomaksātās daļas</w:t>
      </w:r>
      <w:bookmarkEnd w:id="1"/>
      <w:r w:rsidRPr="00A44842">
        <w:rPr>
          <w:sz w:val="24"/>
          <w:szCs w:val="24"/>
          <w:lang w:val="lv-LV"/>
        </w:rPr>
        <w:t>.</w:t>
      </w:r>
    </w:p>
    <w:p w14:paraId="02AEFC44" w14:textId="77777777" w:rsidR="002E7BB6" w:rsidRPr="00A44842" w:rsidRDefault="002E7BB6" w:rsidP="002E7BB6">
      <w:pPr>
        <w:widowControl w:val="0"/>
        <w:numPr>
          <w:ilvl w:val="1"/>
          <w:numId w:val="7"/>
        </w:numPr>
        <w:ind w:left="567" w:hanging="567"/>
        <w:jc w:val="both"/>
        <w:rPr>
          <w:sz w:val="24"/>
          <w:szCs w:val="24"/>
          <w:lang w:val="lv-LV"/>
        </w:rPr>
      </w:pPr>
      <w:r w:rsidRPr="00A44842">
        <w:rPr>
          <w:sz w:val="24"/>
          <w:szCs w:val="24"/>
          <w:lang w:val="lv-LV"/>
        </w:rPr>
        <w:t xml:space="preserve">Pircējam īpašuma tiesības uz Dzīvokļa īpašumu rodas pēc tā reģistrēšanas </w:t>
      </w:r>
      <w:r w:rsidRPr="00A44842">
        <w:rPr>
          <w:bCs/>
          <w:sz w:val="24"/>
          <w:szCs w:val="24"/>
          <w:lang w:val="lv-LV"/>
        </w:rPr>
        <w:t>zemesgrāmatā</w:t>
      </w:r>
      <w:r w:rsidRPr="00A44842">
        <w:rPr>
          <w:sz w:val="24"/>
          <w:szCs w:val="24"/>
          <w:lang w:val="lv-LV"/>
        </w:rPr>
        <w:t xml:space="preserve"> uz Pircēja vārda.</w:t>
      </w:r>
    </w:p>
    <w:p w14:paraId="0E107880" w14:textId="77777777" w:rsidR="002E7BB6" w:rsidRPr="00A44842" w:rsidRDefault="002E7BB6" w:rsidP="002E7BB6">
      <w:pPr>
        <w:numPr>
          <w:ilvl w:val="1"/>
          <w:numId w:val="7"/>
        </w:numPr>
        <w:ind w:left="567" w:hanging="567"/>
        <w:jc w:val="both"/>
        <w:rPr>
          <w:sz w:val="24"/>
          <w:szCs w:val="24"/>
          <w:lang w:val="lv-LV"/>
        </w:rPr>
      </w:pPr>
      <w:r w:rsidRPr="00A44842">
        <w:rPr>
          <w:sz w:val="24"/>
          <w:szCs w:val="24"/>
          <w:lang w:val="lv-LV"/>
        </w:rPr>
        <w:t xml:space="preserve">Visus izdevumus, kas saistīti ar īpašuma tiesību uz Dzīvokļa īpašumu nostiprināšanu </w:t>
      </w:r>
      <w:r w:rsidRPr="00A44842">
        <w:rPr>
          <w:bCs/>
          <w:sz w:val="24"/>
          <w:szCs w:val="24"/>
          <w:lang w:val="lv-LV"/>
        </w:rPr>
        <w:t>zemesgrāmatā</w:t>
      </w:r>
      <w:r w:rsidRPr="00A44842">
        <w:rPr>
          <w:sz w:val="24"/>
          <w:szCs w:val="24"/>
          <w:lang w:val="lv-LV"/>
        </w:rPr>
        <w:t xml:space="preserve"> uz pircēja vārda, maksā pircējs.</w:t>
      </w:r>
    </w:p>
    <w:p w14:paraId="28EB7808"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 xml:space="preserve">Pircējs apliecina, ka ir novērtējis Dzīvokļa īpašuma atbilstību Līgumcenai un līdz ar to apņemas turpmāk šajā sakarā neizvirzīt nekādas pretenzijas un neprasīt Līguma atcelšanu pārmērīga zaudējuma dēļ. </w:t>
      </w:r>
    </w:p>
    <w:p w14:paraId="6C6897DB"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Maksājums tiek uzskatīts par veiktu dienā, kad kredītiestādē iesniegts attiecīgais maksājumu uzdevums (kredītiestādes atzīme).</w:t>
      </w:r>
    </w:p>
    <w:p w14:paraId="03969B4E"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Gadījumā, ja pirkuma līgums netiek noslēgts, izsoles dalībniekam, kurš ir piedāvājis nākošo augstāko cenu un kura piedāvājums atbilst visām Noteikumu prasībām, tiek piedāvāts pirkt Dzīvokļa īpašumu par paša piedāvāto cenu.</w:t>
      </w:r>
    </w:p>
    <w:p w14:paraId="43D0C4CB"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A44842">
        <w:rPr>
          <w:sz w:val="24"/>
          <w:szCs w:val="24"/>
        </w:rPr>
        <w:t>valstspilsētas</w:t>
      </w:r>
      <w:proofErr w:type="spellEnd"/>
      <w:r w:rsidRPr="00A44842">
        <w:rPr>
          <w:sz w:val="24"/>
          <w:szCs w:val="24"/>
        </w:rPr>
        <w:t xml:space="preserve"> pašvaldības domes lēmuma par izsoles rezultātu apstiprināšanu pieņemšanas.</w:t>
      </w:r>
    </w:p>
    <w:p w14:paraId="3B1A8832"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Gadījumā, ja pirkuma līgums netiek noslēgts, izsole tiek atzīta par nenotikušu.</w:t>
      </w:r>
    </w:p>
    <w:p w14:paraId="03E7C7F3"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Izsoles dalībniekam, kurš nav nosolījis augstāko cenu par izsolāmo Dzīvokļa īpašumu, nodrošinājumu atmaksā 10 (desmit) darba dienu laikā pēc izsoles rezultātu apstiprināšanas dienas. Reģistrācijas maksu neatmaksā.</w:t>
      </w:r>
    </w:p>
    <w:p w14:paraId="563F4FE5" w14:textId="77777777" w:rsidR="00545A3C" w:rsidRPr="00A44842" w:rsidRDefault="00545A3C" w:rsidP="00545A3C">
      <w:pPr>
        <w:pStyle w:val="Nosaukums"/>
        <w:jc w:val="both"/>
        <w:rPr>
          <w:sz w:val="24"/>
          <w:szCs w:val="24"/>
        </w:rPr>
      </w:pPr>
    </w:p>
    <w:p w14:paraId="55E8D603" w14:textId="77777777" w:rsidR="00545A3C" w:rsidRPr="00A44842" w:rsidRDefault="00545A3C" w:rsidP="00545A3C">
      <w:pPr>
        <w:pStyle w:val="Nosaukums"/>
        <w:numPr>
          <w:ilvl w:val="0"/>
          <w:numId w:val="7"/>
        </w:numPr>
        <w:ind w:left="426" w:hanging="426"/>
        <w:jc w:val="both"/>
        <w:rPr>
          <w:b/>
          <w:sz w:val="24"/>
        </w:rPr>
      </w:pPr>
      <w:r w:rsidRPr="00A44842">
        <w:rPr>
          <w:b/>
          <w:sz w:val="24"/>
        </w:rPr>
        <w:t>Nenotikusi, spēkā neesoša un atkārtota izsole</w:t>
      </w:r>
    </w:p>
    <w:p w14:paraId="6067186A" w14:textId="742B2A2F"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Izsole atzīstama par nenotikušu, ja Noteikumu </w:t>
      </w:r>
      <w:r w:rsidR="005B4178" w:rsidRPr="00A44842">
        <w:rPr>
          <w:sz w:val="24"/>
          <w:szCs w:val="24"/>
        </w:rPr>
        <w:t>7</w:t>
      </w:r>
      <w:r w:rsidRPr="00A44842">
        <w:rPr>
          <w:sz w:val="24"/>
          <w:szCs w:val="24"/>
        </w:rPr>
        <w:t>.</w:t>
      </w:r>
      <w:r w:rsidR="000930BC" w:rsidRPr="00A44842">
        <w:rPr>
          <w:sz w:val="24"/>
          <w:szCs w:val="24"/>
        </w:rPr>
        <w:t>1.</w:t>
      </w:r>
      <w:r w:rsidRPr="00A44842">
        <w:rPr>
          <w:sz w:val="24"/>
          <w:szCs w:val="24"/>
        </w:rPr>
        <w:t xml:space="preserve"> punktā norādītajā termiņā uz izsoli nav pieteicies neviens Pretendents.</w:t>
      </w:r>
    </w:p>
    <w:p w14:paraId="6E2086DA"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Izsole atzīstama par spēkā neesošu, ja:</w:t>
      </w:r>
    </w:p>
    <w:p w14:paraId="70E24C0F"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t>Dzīvokļa īpašumu pirkusi persona, kurai nebija tiesību piedalīties izsolē.</w:t>
      </w:r>
    </w:p>
    <w:p w14:paraId="17B44B5F"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Ja izsole atzīta par nenotikušu vai spēkā neesošu, var tikt rīkota atkārtota izsole.</w:t>
      </w:r>
    </w:p>
    <w:p w14:paraId="7ABC3042"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lastRenderedPageBreak/>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A44842" w:rsidRDefault="00545A3C" w:rsidP="00545A3C">
      <w:pPr>
        <w:pStyle w:val="Paraststmeklis"/>
        <w:spacing w:before="0" w:beforeAutospacing="0" w:after="0" w:afterAutospacing="0"/>
        <w:jc w:val="both"/>
        <w:rPr>
          <w:lang w:val="lv-LV"/>
        </w:rPr>
      </w:pPr>
    </w:p>
    <w:p w14:paraId="74B642BB" w14:textId="77777777" w:rsidR="00545A3C" w:rsidRPr="00A44842" w:rsidRDefault="00545A3C" w:rsidP="00545A3C">
      <w:pPr>
        <w:pStyle w:val="Nosaukums"/>
        <w:numPr>
          <w:ilvl w:val="0"/>
          <w:numId w:val="7"/>
        </w:numPr>
        <w:ind w:left="426" w:hanging="426"/>
        <w:jc w:val="both"/>
        <w:rPr>
          <w:b/>
          <w:sz w:val="24"/>
        </w:rPr>
      </w:pPr>
      <w:r w:rsidRPr="00A44842">
        <w:rPr>
          <w:b/>
          <w:sz w:val="24"/>
        </w:rPr>
        <w:t xml:space="preserve">Citi noteikumi </w:t>
      </w:r>
    </w:p>
    <w:p w14:paraId="0F2B01DD"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Pircējam īpašuma tiesības uz Dzīvokļa īpašumu rodas pēc tā reģistrēšanas Zemesgrāmatā uz Pircēja vārda, vienlaikus nosakot, ka par nesamaksāto Dzīvokļa īpašuma izpirkuma daļu Zemesgrāmatas n</w:t>
      </w:r>
      <w:r w:rsidRPr="00A44842">
        <w:rPr>
          <w:bCs/>
          <w:sz w:val="24"/>
          <w:szCs w:val="24"/>
        </w:rPr>
        <w:t>odalījumā</w:t>
      </w:r>
      <w:r w:rsidRPr="00A44842">
        <w:rPr>
          <w:sz w:val="24"/>
          <w:szCs w:val="24"/>
        </w:rPr>
        <w:t xml:space="preserve"> reģistrējamas ķīlas tiesības, nostiprinot pirmo hipotēku par labu Pārdevējam. </w:t>
      </w:r>
    </w:p>
    <w:p w14:paraId="7FF32D8F" w14:textId="77777777" w:rsidR="00545A3C" w:rsidRPr="00A44842" w:rsidRDefault="00545A3C" w:rsidP="00545A3C">
      <w:pPr>
        <w:widowControl w:val="0"/>
        <w:numPr>
          <w:ilvl w:val="1"/>
          <w:numId w:val="7"/>
        </w:numPr>
        <w:ind w:left="567" w:hanging="567"/>
        <w:jc w:val="both"/>
        <w:rPr>
          <w:sz w:val="24"/>
          <w:szCs w:val="24"/>
          <w:lang w:val="lv-LV"/>
        </w:rPr>
      </w:pPr>
      <w:r w:rsidRPr="00A44842">
        <w:rPr>
          <w:sz w:val="24"/>
          <w:szCs w:val="24"/>
          <w:lang w:val="lv-LV"/>
        </w:rPr>
        <w:t xml:space="preserve">Pārdevējs sagatavo un izsniedz Pircējam nostiprinājuma lūgumu Zemgales rajona tiesai Dzīvokļa īpašuma reģistrācijai uz Pircēja vārda. Pircējam viena mēneša laikā no nostiprinājuma lūguma saņemšanas dienas Dzīvokļa īpašums jāreģistrē Zemesgrāmatā uz sava vārda. </w:t>
      </w:r>
    </w:p>
    <w:p w14:paraId="2F27C295" w14:textId="77777777" w:rsidR="00545A3C" w:rsidRPr="00A44842" w:rsidRDefault="00545A3C" w:rsidP="00545A3C">
      <w:pPr>
        <w:numPr>
          <w:ilvl w:val="1"/>
          <w:numId w:val="7"/>
        </w:numPr>
        <w:ind w:left="567" w:hanging="567"/>
        <w:jc w:val="both"/>
        <w:rPr>
          <w:sz w:val="24"/>
          <w:szCs w:val="24"/>
          <w:lang w:val="lv-LV"/>
        </w:rPr>
      </w:pPr>
      <w:r w:rsidRPr="00A44842">
        <w:rPr>
          <w:sz w:val="24"/>
          <w:szCs w:val="24"/>
          <w:lang w:val="lv-LV"/>
        </w:rPr>
        <w:t>Līdz pilnīgai Līgumā noteikto Dzīvokļa īpašuma izpirkuma, aizdevuma procenta un iespējamā līgumsoda nomaksai Pircējs nedrīkst bez Pārdevēja piekrišanas Dzīvokļa īpašumu atsavināt, apgrūtināt ar lietu tiesībām, izīrēt vai nodot lietošanā kādā citā veidā trešajām personām.</w:t>
      </w:r>
    </w:p>
    <w:p w14:paraId="23609CE1"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Visus izdevumus, kas saistīti ar īpašuma tiesību uz Dzīvokļa īpašuma nostiprināšanu Zemesgrāmatā uz Pircēja vārda, maksā Pircējs.</w:t>
      </w:r>
    </w:p>
    <w:p w14:paraId="4C6F39E8"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Pēc Līgumā noteikto naudas summu iemaksas pilnā apmērā, Pašvaldība 10 (desmit) darba dienu laikā sagatavo aktu par maksājumu saistību izpildi un nostiprinājuma lūgumu Zemgales rajona tiesai. Pēc nostiprinājuma lūguma saņemšanas Pircējs iesniedz dokumentus Zemgales rajona tiesai pirmās hipotēkas par labu Pārdevējam dzēšanai. Visus izdevumus, kas saistīti ar pirmās hipotēkas par labu Pārdevējam dzēšanu Zemesgrāmatā, maksā Pircējs.</w:t>
      </w:r>
    </w:p>
    <w:p w14:paraId="620D4EC6"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Dzīvokļa īpašuma Pircējs </w:t>
      </w:r>
      <w:r w:rsidRPr="00A44842">
        <w:rPr>
          <w:rStyle w:val="FontStyle15"/>
          <w:sz w:val="24"/>
          <w:szCs w:val="24"/>
        </w:rPr>
        <w:t>p</w:t>
      </w:r>
      <w:r w:rsidRPr="00A44842">
        <w:rPr>
          <w:sz w:val="24"/>
          <w:szCs w:val="24"/>
        </w:rPr>
        <w:t xml:space="preserve">ilda saistības attiecībā uz maksājumiem par dzīvojamās mājas kopīpašuma pārvaldīšanu un apsaimniekošanu proporcionāli kopīpašuma domājamās daļas lielumam. </w:t>
      </w:r>
    </w:p>
    <w:p w14:paraId="3393E56F"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Dalībniekam, kurš nav nosolījis augstāko cenu par izsolāmo Dzīvokļa īpašumu vai nav ieradies uz izsoli, nodrošinājumu atmaksā desmit darba dienu laikā pēc izsoles rezultātu apstiprināšanas dienas. Reģistrācijas maksu Dalībniekiem neatmaksā.</w:t>
      </w:r>
    </w:p>
    <w:p w14:paraId="4BD5B58E"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Strīdus, kas radušies sakarā ar šīs izsoles Noteikumu piemērošanu, izšķir Jelgavas </w:t>
      </w:r>
      <w:proofErr w:type="spellStart"/>
      <w:r w:rsidRPr="00A44842">
        <w:rPr>
          <w:sz w:val="24"/>
          <w:szCs w:val="24"/>
        </w:rPr>
        <w:t>valstspilsētas</w:t>
      </w:r>
      <w:proofErr w:type="spellEnd"/>
      <w:r w:rsidRPr="00A44842">
        <w:rPr>
          <w:sz w:val="24"/>
          <w:szCs w:val="24"/>
        </w:rPr>
        <w:t xml:space="preserve"> </w:t>
      </w:r>
      <w:r w:rsidR="001C761C" w:rsidRPr="00A44842">
        <w:rPr>
          <w:sz w:val="24"/>
          <w:szCs w:val="24"/>
        </w:rPr>
        <w:t xml:space="preserve">pašvaldības </w:t>
      </w:r>
      <w:r w:rsidRPr="00A44842">
        <w:rPr>
          <w:sz w:val="24"/>
          <w:szCs w:val="24"/>
        </w:rPr>
        <w:t>dome.</w:t>
      </w:r>
    </w:p>
    <w:p w14:paraId="5CC24B18" w14:textId="77777777" w:rsidR="001C761C" w:rsidRPr="00A44842" w:rsidRDefault="001C761C" w:rsidP="001C761C">
      <w:pPr>
        <w:pStyle w:val="Nosaukums"/>
        <w:numPr>
          <w:ilvl w:val="1"/>
          <w:numId w:val="7"/>
        </w:numPr>
        <w:ind w:left="567" w:hanging="567"/>
        <w:jc w:val="both"/>
        <w:rPr>
          <w:sz w:val="24"/>
          <w:szCs w:val="24"/>
        </w:rPr>
      </w:pPr>
      <w:r w:rsidRPr="00A44842">
        <w:rPr>
          <w:sz w:val="24"/>
          <w:szCs w:val="24"/>
        </w:rPr>
        <w:t xml:space="preserve">Jelgavas </w:t>
      </w:r>
      <w:proofErr w:type="spellStart"/>
      <w:r w:rsidRPr="00A44842">
        <w:rPr>
          <w:sz w:val="24"/>
          <w:szCs w:val="24"/>
        </w:rPr>
        <w:t>valstspilsētas</w:t>
      </w:r>
      <w:proofErr w:type="spellEnd"/>
      <w:r w:rsidRPr="00A44842">
        <w:rPr>
          <w:sz w:val="24"/>
          <w:szCs w:val="24"/>
        </w:rPr>
        <w:t xml:space="preserve"> pašvaldības domes lēmumu par izsoles rezultātu apstiprināšanu viena mēneša laikā var pārsūdzēt tiesā normatīvajos aktos noteiktajā kārtībā.</w:t>
      </w:r>
    </w:p>
    <w:sectPr w:rsidR="001C761C" w:rsidRPr="00A44842" w:rsidSect="00472D3F">
      <w:footerReference w:type="even" r:id="rId12"/>
      <w:footerReference w:type="default" r:id="rId13"/>
      <w:footerReference w:type="first" r:id="rId14"/>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52754" w14:textId="77777777" w:rsidR="007D68AD" w:rsidRDefault="007D68AD">
      <w:r>
        <w:separator/>
      </w:r>
    </w:p>
  </w:endnote>
  <w:endnote w:type="continuationSeparator" w:id="0">
    <w:p w14:paraId="4BDCB12F" w14:textId="77777777" w:rsidR="007D68AD" w:rsidRDefault="007D6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A0ADA" w14:textId="77777777" w:rsidR="008E4A00" w:rsidRDefault="008E4A00">
    <w:pPr>
      <w:pStyle w:val="Kjene"/>
      <w:jc w:val="right"/>
    </w:pPr>
    <w:r>
      <w:rPr>
        <w:rStyle w:val="Lappusesnumurs"/>
      </w:rPr>
      <w:fldChar w:fldCharType="begin"/>
    </w:r>
    <w:r>
      <w:rPr>
        <w:rStyle w:val="Lappusesnumurs"/>
      </w:rPr>
      <w:instrText xml:space="preserve"> PAGE </w:instrText>
    </w:r>
    <w:r>
      <w:rPr>
        <w:rStyle w:val="Lappusesnumurs"/>
      </w:rPr>
      <w:fldChar w:fldCharType="separate"/>
    </w:r>
    <w:r w:rsidR="00C87CF6">
      <w:rPr>
        <w:rStyle w:val="Lappusesnumurs"/>
        <w:noProof/>
      </w:rPr>
      <w:t>2</w:t>
    </w:r>
    <w:r>
      <w:rPr>
        <w:rStyle w:val="Lappusesnumur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1463021"/>
      <w:docPartObj>
        <w:docPartGallery w:val="Page Numbers (Bottom of Page)"/>
        <w:docPartUnique/>
      </w:docPartObj>
    </w:sdtPr>
    <w:sdtContent>
      <w:p w14:paraId="640205E6" w14:textId="4EDCADA2" w:rsidR="0089063D" w:rsidRDefault="0089063D" w:rsidP="0089063D">
        <w:pPr>
          <w:pStyle w:val="Kjene"/>
        </w:pPr>
      </w:p>
      <w:p w14:paraId="4B279AF8" w14:textId="3CA94623" w:rsidR="0089063D" w:rsidRDefault="0089063D">
        <w:pPr>
          <w:pStyle w:val="Kjene"/>
          <w:jc w:val="center"/>
        </w:pPr>
      </w:p>
      <w:p w14:paraId="7D90E822" w14:textId="581F7DBD"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1492E0E1" w14:textId="77777777" w:rsidR="0089063D" w:rsidRPr="0089063D" w:rsidRDefault="0089063D" w:rsidP="0089063D">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591441"/>
      <w:docPartObj>
        <w:docPartGallery w:val="Page Numbers (Bottom of Page)"/>
        <w:docPartUnique/>
      </w:docPartObj>
    </w:sdtPr>
    <w:sdtContent>
      <w:p w14:paraId="52EB0A91" w14:textId="22944A09"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59D2DA83" w14:textId="77777777" w:rsidR="00AF2852" w:rsidRDefault="00AF285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84C06" w14:textId="77777777" w:rsidR="007D68AD" w:rsidRDefault="007D68AD">
      <w:r>
        <w:separator/>
      </w:r>
    </w:p>
  </w:footnote>
  <w:footnote w:type="continuationSeparator" w:id="0">
    <w:p w14:paraId="764CAB86" w14:textId="77777777" w:rsidR="007D68AD" w:rsidRDefault="007D6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0191743">
    <w:abstractNumId w:val="0"/>
  </w:num>
  <w:num w:numId="2" w16cid:durableId="1820808797">
    <w:abstractNumId w:val="6"/>
  </w:num>
  <w:num w:numId="3" w16cid:durableId="1228692006">
    <w:abstractNumId w:val="3"/>
  </w:num>
  <w:num w:numId="4" w16cid:durableId="1616792894">
    <w:abstractNumId w:val="4"/>
  </w:num>
  <w:num w:numId="5" w16cid:durableId="1409767169">
    <w:abstractNumId w:val="5"/>
  </w:num>
  <w:num w:numId="6" w16cid:durableId="604583088">
    <w:abstractNumId w:val="1"/>
  </w:num>
  <w:num w:numId="7" w16cid:durableId="457067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63D"/>
    <w:rsid w:val="00005546"/>
    <w:rsid w:val="00006F3D"/>
    <w:rsid w:val="00013A73"/>
    <w:rsid w:val="00034827"/>
    <w:rsid w:val="0003655D"/>
    <w:rsid w:val="00044987"/>
    <w:rsid w:val="000458B1"/>
    <w:rsid w:val="00047151"/>
    <w:rsid w:val="00050D76"/>
    <w:rsid w:val="00057012"/>
    <w:rsid w:val="00063E34"/>
    <w:rsid w:val="00067063"/>
    <w:rsid w:val="000841AE"/>
    <w:rsid w:val="000930BC"/>
    <w:rsid w:val="000B7CEA"/>
    <w:rsid w:val="000D194B"/>
    <w:rsid w:val="000D28CE"/>
    <w:rsid w:val="000E01B4"/>
    <w:rsid w:val="000E4BE7"/>
    <w:rsid w:val="000E4F28"/>
    <w:rsid w:val="000F13B9"/>
    <w:rsid w:val="000F1691"/>
    <w:rsid w:val="000F493A"/>
    <w:rsid w:val="000F66EE"/>
    <w:rsid w:val="0011115F"/>
    <w:rsid w:val="00111BD8"/>
    <w:rsid w:val="001148A0"/>
    <w:rsid w:val="00116ADC"/>
    <w:rsid w:val="00123C55"/>
    <w:rsid w:val="00125A0B"/>
    <w:rsid w:val="00126D54"/>
    <w:rsid w:val="001473F1"/>
    <w:rsid w:val="00157DF1"/>
    <w:rsid w:val="00164EF0"/>
    <w:rsid w:val="001715F5"/>
    <w:rsid w:val="00181EDE"/>
    <w:rsid w:val="001A0558"/>
    <w:rsid w:val="001C18FE"/>
    <w:rsid w:val="001C761C"/>
    <w:rsid w:val="001D33AC"/>
    <w:rsid w:val="001E215D"/>
    <w:rsid w:val="001F7423"/>
    <w:rsid w:val="00207125"/>
    <w:rsid w:val="002133C0"/>
    <w:rsid w:val="00231DCD"/>
    <w:rsid w:val="00240002"/>
    <w:rsid w:val="002437E5"/>
    <w:rsid w:val="002439FA"/>
    <w:rsid w:val="00243DCD"/>
    <w:rsid w:val="0025149A"/>
    <w:rsid w:val="00262173"/>
    <w:rsid w:val="00263CDD"/>
    <w:rsid w:val="00266653"/>
    <w:rsid w:val="00275E4B"/>
    <w:rsid w:val="0027725E"/>
    <w:rsid w:val="00284B56"/>
    <w:rsid w:val="002855CC"/>
    <w:rsid w:val="00290B7D"/>
    <w:rsid w:val="002A4D7C"/>
    <w:rsid w:val="002B451F"/>
    <w:rsid w:val="002B7D12"/>
    <w:rsid w:val="002D0F27"/>
    <w:rsid w:val="002D535C"/>
    <w:rsid w:val="002E7BB6"/>
    <w:rsid w:val="002E7E6E"/>
    <w:rsid w:val="002F3828"/>
    <w:rsid w:val="002F75A0"/>
    <w:rsid w:val="00303CD4"/>
    <w:rsid w:val="00306896"/>
    <w:rsid w:val="00313651"/>
    <w:rsid w:val="003265F2"/>
    <w:rsid w:val="003306C0"/>
    <w:rsid w:val="003351B1"/>
    <w:rsid w:val="00347B9B"/>
    <w:rsid w:val="00362651"/>
    <w:rsid w:val="00367BAF"/>
    <w:rsid w:val="00367F91"/>
    <w:rsid w:val="00370C71"/>
    <w:rsid w:val="00372916"/>
    <w:rsid w:val="00383794"/>
    <w:rsid w:val="00387208"/>
    <w:rsid w:val="003921A6"/>
    <w:rsid w:val="003A18B4"/>
    <w:rsid w:val="003A2F18"/>
    <w:rsid w:val="003B214A"/>
    <w:rsid w:val="003C4E28"/>
    <w:rsid w:val="003C5DD5"/>
    <w:rsid w:val="003E31C4"/>
    <w:rsid w:val="003F5A84"/>
    <w:rsid w:val="00405A9B"/>
    <w:rsid w:val="004104DA"/>
    <w:rsid w:val="004153A9"/>
    <w:rsid w:val="00417A87"/>
    <w:rsid w:val="004200D5"/>
    <w:rsid w:val="00421122"/>
    <w:rsid w:val="00422C00"/>
    <w:rsid w:val="0042354D"/>
    <w:rsid w:val="00423AF0"/>
    <w:rsid w:val="00424D83"/>
    <w:rsid w:val="0044739D"/>
    <w:rsid w:val="00460259"/>
    <w:rsid w:val="004705E4"/>
    <w:rsid w:val="00472D3F"/>
    <w:rsid w:val="00492C72"/>
    <w:rsid w:val="004A629E"/>
    <w:rsid w:val="004C005E"/>
    <w:rsid w:val="004D038E"/>
    <w:rsid w:val="004E375D"/>
    <w:rsid w:val="004E73BE"/>
    <w:rsid w:val="00505588"/>
    <w:rsid w:val="00510D42"/>
    <w:rsid w:val="005115E1"/>
    <w:rsid w:val="00513390"/>
    <w:rsid w:val="00516040"/>
    <w:rsid w:val="005176C6"/>
    <w:rsid w:val="00523299"/>
    <w:rsid w:val="00523990"/>
    <w:rsid w:val="00526405"/>
    <w:rsid w:val="00535597"/>
    <w:rsid w:val="00536C76"/>
    <w:rsid w:val="00545A3C"/>
    <w:rsid w:val="005466A6"/>
    <w:rsid w:val="00555844"/>
    <w:rsid w:val="00590B6A"/>
    <w:rsid w:val="0059496D"/>
    <w:rsid w:val="005A12C0"/>
    <w:rsid w:val="005A7C85"/>
    <w:rsid w:val="005B4178"/>
    <w:rsid w:val="005B464C"/>
    <w:rsid w:val="005C5A04"/>
    <w:rsid w:val="005C701D"/>
    <w:rsid w:val="005C7733"/>
    <w:rsid w:val="005D386C"/>
    <w:rsid w:val="005E024A"/>
    <w:rsid w:val="005E304F"/>
    <w:rsid w:val="005E6040"/>
    <w:rsid w:val="005F2513"/>
    <w:rsid w:val="005F6675"/>
    <w:rsid w:val="00617B4A"/>
    <w:rsid w:val="00623752"/>
    <w:rsid w:val="006415A7"/>
    <w:rsid w:val="006427A9"/>
    <w:rsid w:val="00643DFA"/>
    <w:rsid w:val="00660EED"/>
    <w:rsid w:val="00661671"/>
    <w:rsid w:val="00663B00"/>
    <w:rsid w:val="00692F13"/>
    <w:rsid w:val="006953E1"/>
    <w:rsid w:val="006A3098"/>
    <w:rsid w:val="006A4548"/>
    <w:rsid w:val="006A5DCE"/>
    <w:rsid w:val="006B37EC"/>
    <w:rsid w:val="006D4230"/>
    <w:rsid w:val="006D53D2"/>
    <w:rsid w:val="006D73DC"/>
    <w:rsid w:val="006E6CD2"/>
    <w:rsid w:val="00706EBD"/>
    <w:rsid w:val="00715038"/>
    <w:rsid w:val="0072001B"/>
    <w:rsid w:val="007231A0"/>
    <w:rsid w:val="00751F8E"/>
    <w:rsid w:val="00755195"/>
    <w:rsid w:val="00771B26"/>
    <w:rsid w:val="00791AE2"/>
    <w:rsid w:val="007923B1"/>
    <w:rsid w:val="00797FF7"/>
    <w:rsid w:val="007A120F"/>
    <w:rsid w:val="007A4C4C"/>
    <w:rsid w:val="007B218C"/>
    <w:rsid w:val="007B7F67"/>
    <w:rsid w:val="007C155B"/>
    <w:rsid w:val="007C6593"/>
    <w:rsid w:val="007D68AD"/>
    <w:rsid w:val="007E0276"/>
    <w:rsid w:val="008242C5"/>
    <w:rsid w:val="008334D2"/>
    <w:rsid w:val="008361D0"/>
    <w:rsid w:val="0085345B"/>
    <w:rsid w:val="00857433"/>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8F6F17"/>
    <w:rsid w:val="00915BE4"/>
    <w:rsid w:val="0092460A"/>
    <w:rsid w:val="00931D59"/>
    <w:rsid w:val="009331EE"/>
    <w:rsid w:val="009357B0"/>
    <w:rsid w:val="00942595"/>
    <w:rsid w:val="00944A8E"/>
    <w:rsid w:val="00944BB7"/>
    <w:rsid w:val="00955D0B"/>
    <w:rsid w:val="00962064"/>
    <w:rsid w:val="00974CE0"/>
    <w:rsid w:val="009929FE"/>
    <w:rsid w:val="00993009"/>
    <w:rsid w:val="009A33B3"/>
    <w:rsid w:val="009B74CA"/>
    <w:rsid w:val="009C1EF3"/>
    <w:rsid w:val="009D2023"/>
    <w:rsid w:val="009E12B7"/>
    <w:rsid w:val="009F24F3"/>
    <w:rsid w:val="00A05A0E"/>
    <w:rsid w:val="00A12F2B"/>
    <w:rsid w:val="00A17CBF"/>
    <w:rsid w:val="00A247D4"/>
    <w:rsid w:val="00A26248"/>
    <w:rsid w:val="00A27243"/>
    <w:rsid w:val="00A3291A"/>
    <w:rsid w:val="00A35F40"/>
    <w:rsid w:val="00A408B9"/>
    <w:rsid w:val="00A44842"/>
    <w:rsid w:val="00A60BF1"/>
    <w:rsid w:val="00A70EF5"/>
    <w:rsid w:val="00A77104"/>
    <w:rsid w:val="00A83D7A"/>
    <w:rsid w:val="00A91165"/>
    <w:rsid w:val="00AA76A7"/>
    <w:rsid w:val="00AB2F1F"/>
    <w:rsid w:val="00AB47F1"/>
    <w:rsid w:val="00AC1E13"/>
    <w:rsid w:val="00AC7C87"/>
    <w:rsid w:val="00AE160E"/>
    <w:rsid w:val="00AE2218"/>
    <w:rsid w:val="00AE4217"/>
    <w:rsid w:val="00AF2852"/>
    <w:rsid w:val="00AF3D0D"/>
    <w:rsid w:val="00B1173E"/>
    <w:rsid w:val="00B15278"/>
    <w:rsid w:val="00B16635"/>
    <w:rsid w:val="00B2512C"/>
    <w:rsid w:val="00B311FA"/>
    <w:rsid w:val="00B339FD"/>
    <w:rsid w:val="00B40D49"/>
    <w:rsid w:val="00B57FD5"/>
    <w:rsid w:val="00B630B7"/>
    <w:rsid w:val="00B72C12"/>
    <w:rsid w:val="00B760D9"/>
    <w:rsid w:val="00B948ED"/>
    <w:rsid w:val="00BA03AD"/>
    <w:rsid w:val="00BA4A30"/>
    <w:rsid w:val="00BB4D69"/>
    <w:rsid w:val="00BC290E"/>
    <w:rsid w:val="00BC7257"/>
    <w:rsid w:val="00BE1961"/>
    <w:rsid w:val="00C1386A"/>
    <w:rsid w:val="00C215B6"/>
    <w:rsid w:val="00C34B70"/>
    <w:rsid w:val="00C71825"/>
    <w:rsid w:val="00C87CF6"/>
    <w:rsid w:val="00C94767"/>
    <w:rsid w:val="00C97276"/>
    <w:rsid w:val="00CB15E0"/>
    <w:rsid w:val="00CC5694"/>
    <w:rsid w:val="00CD6D0F"/>
    <w:rsid w:val="00CE4E9E"/>
    <w:rsid w:val="00CF2619"/>
    <w:rsid w:val="00D2144F"/>
    <w:rsid w:val="00D35804"/>
    <w:rsid w:val="00D41268"/>
    <w:rsid w:val="00D43C6C"/>
    <w:rsid w:val="00D566BE"/>
    <w:rsid w:val="00D64602"/>
    <w:rsid w:val="00D724AE"/>
    <w:rsid w:val="00D92FC6"/>
    <w:rsid w:val="00DA4069"/>
    <w:rsid w:val="00DA4E53"/>
    <w:rsid w:val="00DB0B93"/>
    <w:rsid w:val="00DB2A4C"/>
    <w:rsid w:val="00DB7E8C"/>
    <w:rsid w:val="00DD2EC2"/>
    <w:rsid w:val="00DE643B"/>
    <w:rsid w:val="00DF6E8B"/>
    <w:rsid w:val="00E02F7E"/>
    <w:rsid w:val="00E26541"/>
    <w:rsid w:val="00E37022"/>
    <w:rsid w:val="00E41CA1"/>
    <w:rsid w:val="00E41CA6"/>
    <w:rsid w:val="00E564EC"/>
    <w:rsid w:val="00E716CF"/>
    <w:rsid w:val="00E76C6B"/>
    <w:rsid w:val="00E9229E"/>
    <w:rsid w:val="00E94D61"/>
    <w:rsid w:val="00EB07AF"/>
    <w:rsid w:val="00EB36C8"/>
    <w:rsid w:val="00EB6C3F"/>
    <w:rsid w:val="00EC1A65"/>
    <w:rsid w:val="00EC32EC"/>
    <w:rsid w:val="00F121E9"/>
    <w:rsid w:val="00F12A91"/>
    <w:rsid w:val="00F175D3"/>
    <w:rsid w:val="00F205D3"/>
    <w:rsid w:val="00F33B13"/>
    <w:rsid w:val="00F33B34"/>
    <w:rsid w:val="00F52115"/>
    <w:rsid w:val="00F66BAD"/>
    <w:rsid w:val="00F77DC3"/>
    <w:rsid w:val="00F93896"/>
    <w:rsid w:val="00F93951"/>
    <w:rsid w:val="00FA63EA"/>
    <w:rsid w:val="00FD42B3"/>
    <w:rsid w:val="00FF5D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9063D"/>
    <w:rPr>
      <w:lang w:val="en-GB" w:eastAsia="en-US"/>
    </w:rPr>
  </w:style>
  <w:style w:type="paragraph" w:styleId="Virsraksts1">
    <w:name w:val="heading 1"/>
    <w:basedOn w:val="Parasts"/>
    <w:next w:val="Parasts"/>
    <w:qFormat/>
    <w:pPr>
      <w:keepNext/>
      <w:jc w:val="center"/>
      <w:outlineLvl w:val="0"/>
    </w:pPr>
    <w:rPr>
      <w:b/>
      <w:bCs/>
    </w:rPr>
  </w:style>
  <w:style w:type="paragraph" w:styleId="Virsraksts2">
    <w:name w:val="heading 2"/>
    <w:basedOn w:val="Parasts"/>
    <w:next w:val="Parasts"/>
    <w:qFormat/>
    <w:pPr>
      <w:keepNext/>
      <w:widowControl w:val="0"/>
      <w:jc w:val="both"/>
      <w:outlineLvl w:val="1"/>
    </w:pPr>
    <w:rPr>
      <w:rFonts w:ascii="Arial" w:hAnsi="Arial"/>
      <w:snapToGrid w:val="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320"/>
        <w:tab w:val="right" w:pos="8640"/>
      </w:tabs>
    </w:pPr>
    <w:rPr>
      <w:lang w:val="en-US" w:eastAsia="lv-LV"/>
    </w:rPr>
  </w:style>
  <w:style w:type="paragraph" w:styleId="Kjene">
    <w:name w:val="footer"/>
    <w:basedOn w:val="Parasts"/>
    <w:link w:val="KjeneRakstz"/>
    <w:uiPriority w:val="99"/>
    <w:pPr>
      <w:tabs>
        <w:tab w:val="center" w:pos="4153"/>
        <w:tab w:val="right" w:pos="8306"/>
      </w:tabs>
    </w:pPr>
  </w:style>
  <w:style w:type="paragraph" w:styleId="Pamattekstsaratkpi">
    <w:name w:val="Body Text Indent"/>
    <w:basedOn w:val="Parasts"/>
    <w:pPr>
      <w:ind w:left="2520" w:hanging="2520"/>
      <w:jc w:val="both"/>
    </w:pPr>
    <w:rPr>
      <w:rFonts w:ascii="Bookman Old Style" w:hAnsi="Bookman Old Style"/>
    </w:rPr>
  </w:style>
  <w:style w:type="character" w:styleId="Lappusesnumurs">
    <w:name w:val="page number"/>
    <w:basedOn w:val="Noklusjumarindkopasfonts"/>
  </w:style>
  <w:style w:type="paragraph" w:styleId="Pamatteksts">
    <w:name w:val="Body Text"/>
    <w:basedOn w:val="Parasts"/>
    <w:pPr>
      <w:jc w:val="both"/>
    </w:pPr>
    <w:rPr>
      <w:rFonts w:ascii="Belwe Lt TL" w:hAnsi="Belwe Lt TL"/>
    </w:rPr>
  </w:style>
  <w:style w:type="character" w:styleId="Hipersaite">
    <w:name w:val="Hyperlink"/>
    <w:basedOn w:val="Noklusjumarindkopasfonts"/>
    <w:unhideWhenUsed/>
    <w:rsid w:val="00DA4E53"/>
    <w:rPr>
      <w:color w:val="000099"/>
      <w:u w:val="single"/>
    </w:rPr>
  </w:style>
  <w:style w:type="paragraph" w:styleId="Paraststmeklis">
    <w:name w:val="Normal (Web)"/>
    <w:basedOn w:val="Parasts"/>
    <w:uiPriority w:val="99"/>
    <w:unhideWhenUsed/>
    <w:rsid w:val="00DA4E53"/>
    <w:pPr>
      <w:spacing w:before="100" w:beforeAutospacing="1" w:after="100" w:afterAutospacing="1"/>
    </w:pPr>
    <w:rPr>
      <w:lang w:eastAsia="lv-LV"/>
    </w:rPr>
  </w:style>
  <w:style w:type="character" w:styleId="Izteiksmgs">
    <w:name w:val="Strong"/>
    <w:basedOn w:val="Noklusjumarindkopasfonts"/>
    <w:uiPriority w:val="22"/>
    <w:qFormat/>
    <w:rsid w:val="00DA4E53"/>
    <w:rPr>
      <w:b/>
      <w:bCs/>
    </w:rPr>
  </w:style>
  <w:style w:type="paragraph" w:styleId="Balonteksts">
    <w:name w:val="Balloon Text"/>
    <w:basedOn w:val="Parasts"/>
    <w:semiHidden/>
    <w:rsid w:val="004E375D"/>
    <w:rPr>
      <w:rFonts w:ascii="Tahoma" w:hAnsi="Tahoma" w:cs="Tahoma"/>
      <w:sz w:val="16"/>
      <w:szCs w:val="16"/>
    </w:rPr>
  </w:style>
  <w:style w:type="paragraph" w:styleId="Nosaukums">
    <w:name w:val="Title"/>
    <w:basedOn w:val="Parasts"/>
    <w:link w:val="NosaukumsRakstz"/>
    <w:qFormat/>
    <w:rsid w:val="0089063D"/>
    <w:pPr>
      <w:jc w:val="center"/>
    </w:pPr>
    <w:rPr>
      <w:sz w:val="28"/>
      <w:lang w:val="lv-LV"/>
    </w:rPr>
  </w:style>
  <w:style w:type="character" w:customStyle="1" w:styleId="NosaukumsRakstz">
    <w:name w:val="Nosaukums Rakstz."/>
    <w:basedOn w:val="Noklusjumarindkopasfonts"/>
    <w:link w:val="Nosaukums"/>
    <w:rsid w:val="0089063D"/>
    <w:rPr>
      <w:sz w:val="28"/>
      <w:lang w:eastAsia="en-US"/>
    </w:rPr>
  </w:style>
  <w:style w:type="paragraph" w:styleId="Sarakstarindkopa">
    <w:name w:val="List Paragraph"/>
    <w:basedOn w:val="Parasts"/>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Pamatteksts2">
    <w:name w:val="Body Text 2"/>
    <w:basedOn w:val="Parasts"/>
    <w:link w:val="Pamatteksts2Rakstz"/>
    <w:rsid w:val="0089063D"/>
    <w:pPr>
      <w:spacing w:after="120" w:line="480" w:lineRule="auto"/>
    </w:pPr>
    <w:rPr>
      <w:sz w:val="24"/>
      <w:szCs w:val="24"/>
      <w:lang w:val="lv-LV"/>
    </w:rPr>
  </w:style>
  <w:style w:type="character" w:customStyle="1" w:styleId="Pamatteksts2Rakstz">
    <w:name w:val="Pamatteksts 2 Rakstz."/>
    <w:basedOn w:val="Noklusjumarindkopasfonts"/>
    <w:link w:val="Pamatteksts2"/>
    <w:rsid w:val="0089063D"/>
    <w:rPr>
      <w:sz w:val="24"/>
      <w:szCs w:val="24"/>
      <w:lang w:eastAsia="en-US"/>
    </w:rPr>
  </w:style>
  <w:style w:type="character" w:customStyle="1" w:styleId="KjeneRakstz">
    <w:name w:val="Kājene Rakstz."/>
    <w:basedOn w:val="Noklusjumarindkopasfonts"/>
    <w:link w:val="Kjene"/>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8F06F-24EA-4A5F-916B-B6AD77BD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12349</Words>
  <Characters>7039</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1-18</vt:lpstr>
    </vt:vector>
  </TitlesOfParts>
  <Company/>
  <LinksUpToDate>false</LinksUpToDate>
  <CharactersWithSpaces>19350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Ainārs Buse</cp:lastModifiedBy>
  <cp:revision>2</cp:revision>
  <cp:lastPrinted>2025-05-12T08:57:00Z</cp:lastPrinted>
  <dcterms:created xsi:type="dcterms:W3CDTF">2025-06-16T08:21:00Z</dcterms:created>
  <dcterms:modified xsi:type="dcterms:W3CDTF">2025-06-16T08:21:00Z</dcterms:modified>
</cp:coreProperties>
</file>