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B42DB22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E34EB2">
              <w:rPr>
                <w:bCs/>
                <w:szCs w:val="44"/>
                <w:lang w:val="lv-LV"/>
              </w:rPr>
              <w:t>1</w:t>
            </w:r>
            <w:r w:rsidR="00C53BBA">
              <w:rPr>
                <w:bCs/>
                <w:szCs w:val="44"/>
                <w:lang w:val="lv-LV"/>
              </w:rPr>
              <w:t>2</w:t>
            </w:r>
          </w:p>
        </w:tc>
      </w:tr>
    </w:tbl>
    <w:p w14:paraId="5EA3EFA2" w14:textId="77777777" w:rsidR="005956C9" w:rsidRDefault="005956C9" w:rsidP="005956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</w:p>
    <w:p w14:paraId="546D9EAB" w14:textId="77777777" w:rsidR="00C57C95" w:rsidRDefault="00C57C95" w:rsidP="00C57C9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mātera ielā 64-4, </w:t>
      </w:r>
      <w:r w:rsidRPr="001B152A">
        <w:rPr>
          <w:b/>
          <w:caps/>
        </w:rPr>
        <w:t>jelgavā</w:t>
      </w:r>
    </w:p>
    <w:p w14:paraId="0C6CE2E3" w14:textId="77777777" w:rsidR="00C57C95" w:rsidRPr="001B152A" w:rsidRDefault="00C57C95" w:rsidP="00C57C9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262FEBC" w14:textId="77777777" w:rsidR="009F51B3" w:rsidRDefault="009F51B3" w:rsidP="009F51B3">
      <w:pPr>
        <w:pStyle w:val="Header"/>
        <w:tabs>
          <w:tab w:val="clear" w:pos="4320"/>
          <w:tab w:val="clear" w:pos="8640"/>
        </w:tabs>
        <w:jc w:val="both"/>
        <w:rPr>
          <w:b/>
          <w:highlight w:val="yellow"/>
          <w:lang w:val="lv-LV"/>
        </w:rPr>
      </w:pPr>
    </w:p>
    <w:p w14:paraId="3535777A" w14:textId="30B3904B" w:rsid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0" w:name="_GoBack"/>
      <w:bookmarkEnd w:id="0"/>
      <w:r w:rsidRPr="001A6C7F">
        <w:rPr>
          <w:b/>
          <w:lang w:val="lv-LV"/>
        </w:rPr>
        <w:t>Atklāti balsojot: PAR – 15</w:t>
      </w:r>
      <w:r w:rsidRPr="001A6C7F">
        <w:rPr>
          <w:lang w:val="lv-LV"/>
        </w:rPr>
        <w:t xml:space="preserve"> (</w:t>
      </w:r>
      <w:proofErr w:type="spellStart"/>
      <w:r w:rsidRPr="001A6C7F">
        <w:rPr>
          <w:bCs/>
          <w:color w:val="000000"/>
          <w:lang w:val="lv-LV"/>
        </w:rPr>
        <w:t>M.Daģis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U.Dūmiņš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M.Buškevics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M.Galkins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I.Konutis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V.Kudrjavceva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G.Kurlovičs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A.Pagors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A.Rāviņš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A.Rublis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R.Šlegelmilhs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M.Štāls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V.Švāns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K.Vaivods</w:t>
      </w:r>
      <w:proofErr w:type="spellEnd"/>
      <w:r w:rsidRPr="001A6C7F">
        <w:rPr>
          <w:bCs/>
          <w:color w:val="000000"/>
          <w:lang w:val="lv-LV"/>
        </w:rPr>
        <w:t xml:space="preserve">, </w:t>
      </w:r>
      <w:proofErr w:type="spellStart"/>
      <w:r w:rsidRPr="001A6C7F">
        <w:rPr>
          <w:bCs/>
          <w:color w:val="000000"/>
          <w:lang w:val="lv-LV"/>
        </w:rPr>
        <w:t>R.Vectirāne</w:t>
      </w:r>
      <w:proofErr w:type="spellEnd"/>
      <w:r w:rsidRPr="001A6C7F">
        <w:rPr>
          <w:lang w:val="lv-LV"/>
        </w:rPr>
        <w:t xml:space="preserve">), </w:t>
      </w:r>
      <w:r w:rsidRPr="001A6C7F">
        <w:rPr>
          <w:b/>
          <w:lang w:val="lv-LV"/>
        </w:rPr>
        <w:t>PRET – nav</w:t>
      </w:r>
      <w:r w:rsidRPr="001A6C7F">
        <w:rPr>
          <w:lang w:val="lv-LV"/>
        </w:rPr>
        <w:t xml:space="preserve">, </w:t>
      </w:r>
      <w:r w:rsidRPr="001A6C7F">
        <w:rPr>
          <w:b/>
          <w:lang w:val="lv-LV"/>
        </w:rPr>
        <w:t>ATTURAS – nav</w:t>
      </w:r>
      <w:r w:rsidRPr="001A6C7F">
        <w:rPr>
          <w:lang w:val="lv-LV"/>
        </w:rPr>
        <w:t>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107A27AB" w14:textId="77777777" w:rsidR="00C57C95" w:rsidRDefault="00C57C95" w:rsidP="00C57C95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09009010446 </w:t>
      </w:r>
      <w:proofErr w:type="spellStart"/>
      <w:r>
        <w:rPr>
          <w:bCs/>
          <w:szCs w:val="24"/>
        </w:rPr>
        <w:t>Mātera</w:t>
      </w:r>
      <w:proofErr w:type="spellEnd"/>
      <w:r>
        <w:rPr>
          <w:bCs/>
          <w:szCs w:val="24"/>
        </w:rPr>
        <w:t xml:space="preserve"> ielā 64-4,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1" w:name="_Hlk163476890"/>
      <w:r>
        <w:rPr>
          <w:bCs/>
        </w:rPr>
        <w:t xml:space="preserve">Nr. 4 (telpu grupas kadastra apzīmējums 09000010106001013,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17,8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178/3121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09000010106001, 09000010106002, 09000010106003, 09000010106006, 09000010106008)</w:t>
      </w:r>
      <w:bookmarkEnd w:id="1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>
        <w:rPr>
          <w:bCs/>
        </w:rPr>
        <w:t>09000010106)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 4184-4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9508C9C" w14:textId="77777777" w:rsidR="00C57C95" w:rsidRDefault="00C57C95" w:rsidP="00C57C95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622F0D11" w14:textId="77777777" w:rsidR="00C57C95" w:rsidRDefault="00C57C95" w:rsidP="00C57C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proofErr w:type="spellStart"/>
      <w:r>
        <w:rPr>
          <w:bCs/>
          <w:szCs w:val="24"/>
        </w:rPr>
        <w:t>Mātera</w:t>
      </w:r>
      <w:proofErr w:type="spellEnd"/>
      <w:r>
        <w:rPr>
          <w:bCs/>
          <w:szCs w:val="24"/>
        </w:rPr>
        <w:t xml:space="preserve"> ielā 64</w:t>
      </w:r>
      <w:r>
        <w:t>, Jelgavā remontam.</w:t>
      </w:r>
      <w:r>
        <w:rPr>
          <w:bCs/>
        </w:rPr>
        <w:t xml:space="preserve"> </w:t>
      </w:r>
    </w:p>
    <w:p w14:paraId="4215418F" w14:textId="77777777" w:rsidR="00C57C95" w:rsidRDefault="00C57C95" w:rsidP="00C57C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2025. gada 21. janvārī pieņēma lēmumu Nr. 1/11.2. “Pašvaldības dzīvojamās telpas </w:t>
      </w:r>
      <w:proofErr w:type="spellStart"/>
      <w:r>
        <w:rPr>
          <w:bCs/>
          <w:szCs w:val="24"/>
        </w:rPr>
        <w:t>Mātera</w:t>
      </w:r>
      <w:proofErr w:type="spellEnd"/>
      <w:r>
        <w:rPr>
          <w:bCs/>
          <w:szCs w:val="24"/>
        </w:rPr>
        <w:t xml:space="preserve"> ielā 64-4,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4480D281" w14:textId="77777777" w:rsidR="00C57C95" w:rsidRDefault="00C57C95" w:rsidP="00C57C95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1D188A9D" w14:textId="77777777" w:rsidR="00C57C95" w:rsidRDefault="00C57C95" w:rsidP="00C57C95">
      <w:pPr>
        <w:pStyle w:val="BodyText"/>
        <w:ind w:firstLine="720"/>
        <w:jc w:val="both"/>
        <w:rPr>
          <w:i/>
          <w:szCs w:val="24"/>
        </w:rPr>
      </w:pPr>
      <w:r>
        <w:rPr>
          <w:szCs w:val="24"/>
        </w:rPr>
        <w:t xml:space="preserve">Nekustamā īpašuma vērtētājs </w:t>
      </w:r>
      <w:proofErr w:type="spellStart"/>
      <w:r w:rsidRPr="002E7B8E">
        <w:t>Iso</w:t>
      </w:r>
      <w:proofErr w:type="spellEnd"/>
      <w:r w:rsidRPr="002E7B8E">
        <w:t xml:space="preserve"> </w:t>
      </w:r>
      <w:proofErr w:type="spellStart"/>
      <w:r w:rsidRPr="002E7B8E">
        <w:t>Naziras</w:t>
      </w:r>
      <w:proofErr w:type="spellEnd"/>
      <w:r w:rsidRPr="002E7B8E">
        <w:t xml:space="preserve"> individuālais uzņēmums “NA MA” </w:t>
      </w:r>
      <w:r w:rsidRPr="00376495">
        <w:t>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</w:t>
      </w:r>
      <w:r>
        <w:t>125</w:t>
      </w:r>
      <w:r w:rsidRPr="00376495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>
        <w:rPr>
          <w:szCs w:val="24"/>
        </w:rPr>
        <w:t>3800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trīs </w:t>
      </w:r>
      <w:r w:rsidRPr="00E31B11">
        <w:t>tūkstoši</w:t>
      </w:r>
      <w:r>
        <w:t xml:space="preserve"> astoņi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t.sk. zemes domājamo daļu vērtību 1</w:t>
      </w:r>
      <w:r>
        <w:rPr>
          <w:szCs w:val="24"/>
        </w:rPr>
        <w:t>600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viens </w:t>
      </w:r>
      <w:r w:rsidRPr="00E31B11">
        <w:t>tūksto</w:t>
      </w:r>
      <w:r>
        <w:t>t</w:t>
      </w:r>
      <w:r w:rsidRPr="00E31B11">
        <w:t>i</w:t>
      </w:r>
      <w:r>
        <w:t>s seši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. </w:t>
      </w:r>
    </w:p>
    <w:p w14:paraId="518A6427" w14:textId="77777777" w:rsidR="00C57C95" w:rsidRPr="00720222" w:rsidRDefault="00C57C95" w:rsidP="00C57C95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 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>
        <w:t>5608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 xml:space="preserve">(pieci tūkstoši seši simti astoņi </w:t>
      </w:r>
      <w:proofErr w:type="spellStart"/>
      <w:r w:rsidRPr="00853402">
        <w:rPr>
          <w:i/>
        </w:rPr>
        <w:t>euro</w:t>
      </w:r>
      <w:proofErr w:type="spellEnd"/>
      <w:r>
        <w:t xml:space="preserve">, 00 centi), t.sk. zemes domājamo daļu universālā kadastrālā vērtība </w:t>
      </w:r>
      <w:r>
        <w:rPr>
          <w:iCs/>
        </w:rPr>
        <w:t xml:space="preserve">1551,64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viens </w:t>
      </w:r>
      <w:r w:rsidRPr="00E31B11">
        <w:t>tūksto</w:t>
      </w:r>
      <w:r>
        <w:t>t</w:t>
      </w:r>
      <w:r w:rsidRPr="00E31B11">
        <w:t>i</w:t>
      </w:r>
      <w:r>
        <w:t>s pieci simti piecdesmit viens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, </w:t>
      </w:r>
      <w:r>
        <w:t>64</w:t>
      </w:r>
      <w:r w:rsidRPr="00E31B11">
        <w:t xml:space="preserve"> centi)</w:t>
      </w:r>
      <w:r>
        <w:t>.</w:t>
      </w:r>
    </w:p>
    <w:p w14:paraId="45311212" w14:textId="77777777" w:rsidR="00C57C95" w:rsidRDefault="00C57C95" w:rsidP="00C57C95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68F1795" w14:textId="77777777" w:rsidR="00C57C95" w:rsidRPr="00AE0748" w:rsidRDefault="00C57C95" w:rsidP="00C57C95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lastRenderedPageBreak/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3A8856D7" w14:textId="77777777" w:rsidR="00C57C95" w:rsidRDefault="00C57C95" w:rsidP="00C57C95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>18. jūlijā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>
        <w:rPr>
          <w:szCs w:val="24"/>
        </w:rPr>
        <w:t>5600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pieci </w:t>
      </w:r>
      <w:r w:rsidRPr="00E31B11">
        <w:t>tūkstoši</w:t>
      </w:r>
      <w:r>
        <w:t xml:space="preserve"> seši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2" w:name="_Hlk163476973"/>
      <w:r>
        <w:t>56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pieci simti sešdesmit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2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1B785A4A" w14:textId="77777777" w:rsidR="00C57C95" w:rsidRDefault="00C57C95" w:rsidP="00C57C9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2025. gada 21. janvāra lēmumu Nr. 1/11.2. “Pašvaldības dzīvojamās telpas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64-4,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18. jūlija </w:t>
      </w:r>
      <w:r>
        <w:rPr>
          <w:bCs/>
        </w:rPr>
        <w:t xml:space="preserve">lēmumu Nr. 7/3 “Dzīvokļa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64-4, Jelgavā atsavināšana”,</w:t>
      </w:r>
      <w:r>
        <w:t xml:space="preserve">  </w:t>
      </w:r>
    </w:p>
    <w:p w14:paraId="732C76BC" w14:textId="77777777" w:rsidR="00C57C95" w:rsidRDefault="00C57C95" w:rsidP="00C57C95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BD410CC" w14:textId="77777777" w:rsidR="00C57C95" w:rsidRPr="00B51C9C" w:rsidRDefault="00C57C95" w:rsidP="00C57C9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61951762" w14:textId="77777777" w:rsidR="00C57C95" w:rsidRDefault="00C57C95" w:rsidP="00C57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09009010446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64-4,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4 (telpu grupas kadastra apzīmējums 09000010106001013,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17,8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178/3121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09000010106001, 09000010106002, 09000010106003, 09000010106006, 09000010106008) un zemes (</w:t>
      </w:r>
      <w:r w:rsidRPr="001761EF">
        <w:rPr>
          <w:bCs/>
        </w:rPr>
        <w:t xml:space="preserve">kadastra apzīmējums </w:t>
      </w:r>
      <w:r>
        <w:rPr>
          <w:bCs/>
        </w:rPr>
        <w:t>09000010106)</w:t>
      </w:r>
      <w:r>
        <w:t xml:space="preserve">, </w:t>
      </w:r>
      <w:r>
        <w:rPr>
          <w:bCs/>
        </w:rPr>
        <w:t>pārdodot to mutiskā izsolē ar augšupejošu soli.</w:t>
      </w:r>
    </w:p>
    <w:p w14:paraId="2FAEEA10" w14:textId="77777777" w:rsidR="00C57C95" w:rsidRDefault="00C57C95" w:rsidP="00C57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5600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pieci </w:t>
      </w:r>
      <w:r w:rsidRPr="00E31B11">
        <w:t>tūkstoši</w:t>
      </w:r>
      <w:r>
        <w:t xml:space="preserve"> seši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56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pieci simti sešdesmit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64562B05" w14:textId="77777777" w:rsidR="00C57C95" w:rsidRPr="00665C20" w:rsidRDefault="00C57C95" w:rsidP="00C57C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58BD5C65" w14:textId="77777777" w:rsidR="00C57C95" w:rsidRDefault="00C57C95" w:rsidP="00C57C9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Mātera</w:t>
      </w:r>
      <w:proofErr w:type="spellEnd"/>
      <w:r>
        <w:rPr>
          <w:bCs/>
        </w:rPr>
        <w:t xml:space="preserve"> ielā 64-4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03445792" w14:textId="77777777" w:rsidR="009419D1" w:rsidRDefault="009419D1" w:rsidP="000C7C76">
      <w:pPr>
        <w:jc w:val="both"/>
      </w:pP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1910C" w14:textId="77777777" w:rsidR="007F4514" w:rsidRDefault="007F4514">
      <w:r>
        <w:separator/>
      </w:r>
    </w:p>
  </w:endnote>
  <w:endnote w:type="continuationSeparator" w:id="0">
    <w:p w14:paraId="69D65077" w14:textId="77777777" w:rsidR="007F4514" w:rsidRDefault="007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17BE" w14:textId="77777777" w:rsidR="007F4514" w:rsidRDefault="007F4514">
      <w:r>
        <w:separator/>
      </w:r>
    </w:p>
  </w:footnote>
  <w:footnote w:type="continuationSeparator" w:id="0">
    <w:p w14:paraId="221CD992" w14:textId="77777777" w:rsidR="007F4514" w:rsidRDefault="007F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A6C7F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514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B56A-173E-4619-8B87-FBA6D6F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3591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2025-07-24T10:40:00Z</cp:lastPrinted>
  <dcterms:created xsi:type="dcterms:W3CDTF">2025-08-27T10:38:00Z</dcterms:created>
  <dcterms:modified xsi:type="dcterms:W3CDTF">2025-08-29T08:13:00Z</dcterms:modified>
</cp:coreProperties>
</file>